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521" w:rsidRDefault="00BD1521" w:rsidP="00BD1521">
      <w:pPr>
        <w:pStyle w:val="a4"/>
      </w:pPr>
    </w:p>
    <w:p w:rsidR="00BD1521" w:rsidRDefault="00BD1521" w:rsidP="00BD1521">
      <w:pPr>
        <w:pStyle w:val="a4"/>
      </w:pPr>
    </w:p>
    <w:p w:rsidR="00BD1521" w:rsidRDefault="00BD1521" w:rsidP="00BD1521">
      <w:pPr>
        <w:pStyle w:val="a4"/>
      </w:pPr>
    </w:p>
    <w:p w:rsidR="00BD1521" w:rsidRDefault="00BD1521" w:rsidP="00BD1521">
      <w:pPr>
        <w:pStyle w:val="a4"/>
      </w:pPr>
    </w:p>
    <w:p w:rsidR="00BD1521" w:rsidRDefault="00BD1521" w:rsidP="00BD1521">
      <w:pPr>
        <w:pStyle w:val="a4"/>
      </w:pPr>
    </w:p>
    <w:p w:rsidR="00BD1521" w:rsidRDefault="00BD1521" w:rsidP="00BD1521">
      <w:pPr>
        <w:pStyle w:val="a4"/>
      </w:pPr>
    </w:p>
    <w:p w:rsidR="00BD1521" w:rsidRDefault="00BD1521" w:rsidP="00BD1521">
      <w:pPr>
        <w:pStyle w:val="a4"/>
      </w:pPr>
    </w:p>
    <w:p w:rsidR="00BD1521" w:rsidRDefault="00BD1521" w:rsidP="00BD1521">
      <w:pPr>
        <w:pStyle w:val="a4"/>
      </w:pPr>
    </w:p>
    <w:p w:rsidR="00BD1521" w:rsidRDefault="00BD1521" w:rsidP="00BD1521">
      <w:pPr>
        <w:pStyle w:val="a4"/>
      </w:pPr>
    </w:p>
    <w:p w:rsidR="00BD1521" w:rsidRDefault="00BD1521" w:rsidP="00BD1521">
      <w:pPr>
        <w:pStyle w:val="a4"/>
      </w:pPr>
    </w:p>
    <w:p w:rsidR="00BD1521" w:rsidRDefault="00BD1521" w:rsidP="00BD1521">
      <w:pPr>
        <w:pStyle w:val="a4"/>
      </w:pPr>
    </w:p>
    <w:p w:rsidR="00BD1521" w:rsidRPr="006C43A0" w:rsidRDefault="00BD1521" w:rsidP="00BD1521">
      <w:pPr>
        <w:pStyle w:val="a4"/>
        <w:jc w:val="center"/>
        <w:rPr>
          <w:rFonts w:ascii="Times New Roman" w:hAnsi="Times New Roman" w:cs="Times New Roman"/>
          <w:b/>
          <w:sz w:val="72"/>
          <w:szCs w:val="72"/>
        </w:rPr>
      </w:pPr>
      <w:r w:rsidRPr="006C43A0">
        <w:rPr>
          <w:rFonts w:ascii="Times New Roman" w:hAnsi="Times New Roman" w:cs="Times New Roman"/>
          <w:b/>
          <w:sz w:val="72"/>
          <w:szCs w:val="72"/>
        </w:rPr>
        <w:t>Картотека  подвижных игр для детей младшего дошкольного возраста (2-3 года)</w:t>
      </w:r>
    </w:p>
    <w:p w:rsidR="00BD1521" w:rsidRPr="006C43A0" w:rsidRDefault="00BD1521" w:rsidP="00BD1521">
      <w:pPr>
        <w:pStyle w:val="a4"/>
        <w:jc w:val="center"/>
        <w:rPr>
          <w:rFonts w:ascii="Times New Roman" w:hAnsi="Times New Roman" w:cs="Times New Roman"/>
          <w:b/>
          <w:sz w:val="72"/>
          <w:szCs w:val="72"/>
        </w:rPr>
      </w:pPr>
    </w:p>
    <w:p w:rsidR="006C43A0" w:rsidRDefault="006C43A0" w:rsidP="006C43A0">
      <w:pPr>
        <w:spacing w:after="0"/>
        <w:jc w:val="right"/>
        <w:rPr>
          <w:rFonts w:ascii="Times New Roman" w:hAnsi="Times New Roman" w:cs="Times New Roman"/>
          <w:sz w:val="28"/>
          <w:szCs w:val="28"/>
        </w:rPr>
      </w:pPr>
    </w:p>
    <w:p w:rsidR="006C43A0" w:rsidRDefault="006C43A0" w:rsidP="006C43A0">
      <w:pPr>
        <w:spacing w:after="0"/>
        <w:jc w:val="right"/>
        <w:rPr>
          <w:rFonts w:ascii="Times New Roman" w:hAnsi="Times New Roman" w:cs="Times New Roman"/>
          <w:sz w:val="28"/>
          <w:szCs w:val="28"/>
        </w:rPr>
      </w:pPr>
    </w:p>
    <w:p w:rsidR="006C43A0" w:rsidRPr="004125CF" w:rsidRDefault="006C43A0" w:rsidP="006C43A0">
      <w:pPr>
        <w:spacing w:after="0"/>
        <w:jc w:val="right"/>
        <w:rPr>
          <w:rFonts w:ascii="Times New Roman" w:hAnsi="Times New Roman" w:cs="Times New Roman"/>
          <w:sz w:val="28"/>
          <w:szCs w:val="28"/>
        </w:rPr>
      </w:pPr>
      <w:r w:rsidRPr="004125CF">
        <w:rPr>
          <w:rFonts w:ascii="Times New Roman" w:hAnsi="Times New Roman" w:cs="Times New Roman"/>
          <w:sz w:val="28"/>
          <w:szCs w:val="28"/>
        </w:rPr>
        <w:t>Составила: воспитатель МАДОУ ДС «Родничок» №49</w:t>
      </w:r>
    </w:p>
    <w:p w:rsidR="00BD1521" w:rsidRDefault="006C43A0" w:rsidP="006C43A0">
      <w:pPr>
        <w:jc w:val="right"/>
      </w:pPr>
      <w:r w:rsidRPr="004125CF">
        <w:rPr>
          <w:rFonts w:ascii="Times New Roman" w:hAnsi="Times New Roman" w:cs="Times New Roman"/>
          <w:sz w:val="28"/>
          <w:szCs w:val="28"/>
        </w:rPr>
        <w:t>Зайцева М.И</w:t>
      </w:r>
    </w:p>
    <w:tbl>
      <w:tblPr>
        <w:tblW w:w="14850" w:type="dxa"/>
        <w:tblCellMar>
          <w:left w:w="0" w:type="dxa"/>
          <w:right w:w="0" w:type="dxa"/>
        </w:tblCellMar>
        <w:tblLook w:val="04A0"/>
      </w:tblPr>
      <w:tblGrid>
        <w:gridCol w:w="7479"/>
        <w:gridCol w:w="7371"/>
      </w:tblGrid>
      <w:tr w:rsidR="003C7EEC" w:rsidRPr="003C7EEC" w:rsidTr="003C7EEC">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Медведь и дети (1 год 6 месяцев — 2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Учить бегать в одном направлении, действовать в соответствии со словами взрослого; вызывать удовольствие от совместных действий; поощрять самостоятельность детей.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Роль медведя исполняет помощник воспитателя или ребенок старшей группы. Дети размещаются на одном конце групповой комнаты или участка. Воспитатель произносит слова: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Мишка по лесу гулял,         Долго, долго он искал,</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Мишка деточек искал,         Сел на травку, задремал.</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Медведь ходит по группе и делает вид, что ищет детей. Затем он садится на противоположном конце комнаты на стул и дремлет. Воспитатель говорит: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Стали деточки плясать,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Мишка, Мишка, вставай,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Стали ножками стучать.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Наших деток догоняй.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Под эти слова дети бегают по комнате, топают ножками, выполняют движения по своему желанию. Взрослый поощряет их</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Поезд (1 год 6 месяцев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i/>
                <w:iCs/>
                <w:color w:val="000000"/>
                <w:lang w:eastAsia="ru-RU"/>
              </w:rPr>
              <w:t>Задачи.</w:t>
            </w:r>
            <w:r w:rsidRPr="003C7EEC">
              <w:rPr>
                <w:rFonts w:ascii="Times New Roman" w:eastAsia="Times New Roman" w:hAnsi="Times New Roman" w:cs="Times New Roman"/>
                <w:color w:val="000000"/>
                <w:lang w:eastAsia="ru-RU"/>
              </w:rPr>
              <w:t> Учить двигаться в определенном направлении, согласовывать действия с другими детьми; вселять чувство</w:t>
            </w:r>
            <w:r>
              <w:rPr>
                <w:rFonts w:ascii="Times New Roman" w:eastAsia="Times New Roman" w:hAnsi="Times New Roman" w:cs="Times New Roman"/>
                <w:color w:val="000000"/>
                <w:lang w:eastAsia="ru-RU"/>
              </w:rPr>
              <w:t xml:space="preserve"> </w:t>
            </w:r>
            <w:r w:rsidRPr="003C7EEC">
              <w:rPr>
                <w:rFonts w:ascii="Times New Roman" w:eastAsia="Times New Roman" w:hAnsi="Times New Roman" w:cs="Times New Roman"/>
                <w:b/>
                <w:bCs/>
                <w:i/>
                <w:iCs/>
                <w:color w:val="000000"/>
                <w:lang w:eastAsia="ru-RU"/>
              </w:rPr>
              <w:t>уверенности и спои возможности; побуждать к самостоятельным действиям.</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Содержание</w:t>
            </w:r>
            <w:r w:rsidRPr="003C7EEC">
              <w:rPr>
                <w:rFonts w:ascii="Times New Roman" w:eastAsia="Times New Roman" w:hAnsi="Times New Roman" w:cs="Times New Roman"/>
                <w:color w:val="000000"/>
                <w:lang w:eastAsia="ru-RU"/>
              </w:rPr>
              <w:t xml:space="preserve"> игры. Взрослый предлагает нескольким детям встать друг за другом. Дети </w:t>
            </w:r>
            <w:proofErr w:type="gramStart"/>
            <w:r w:rsidRPr="003C7EEC">
              <w:rPr>
                <w:rFonts w:ascii="Times New Roman" w:eastAsia="Times New Roman" w:hAnsi="Times New Roman" w:cs="Times New Roman"/>
                <w:color w:val="000000"/>
                <w:lang w:eastAsia="ru-RU"/>
              </w:rPr>
              <w:t>выполняют роль</w:t>
            </w:r>
            <w:proofErr w:type="gramEnd"/>
            <w:r w:rsidRPr="003C7EEC">
              <w:rPr>
                <w:rFonts w:ascii="Times New Roman" w:eastAsia="Times New Roman" w:hAnsi="Times New Roman" w:cs="Times New Roman"/>
                <w:color w:val="000000"/>
                <w:lang w:eastAsia="ru-RU"/>
              </w:rPr>
              <w:t xml:space="preserve"> вагончиков, а взрослый — паровоза. Паровоз дает гудок, и поезд начинает движение: вначале медленно, а затем все быстрее и быстрее. Дети двигают руками в такт словам «чу-чу-чу».</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Варианты игры (2 года 6 месяцев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1. Роль паровоза выполняет ребенок.</w:t>
            </w:r>
          </w:p>
          <w:p w:rsidR="00042FD0" w:rsidRDefault="003C7EEC"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color w:val="000000"/>
                <w:lang w:eastAsia="ru-RU"/>
              </w:rPr>
              <w:t xml:space="preserve">2. Детям предлагают выйти на остановку, где они играют, собирают цветы и т. п.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 3. Игра может проводиться под пение следующей песенки: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Вот поезд наш едет,          Ребят он повез</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Колеса стучат,                  Далеко-далеко.</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А в поезде этом</w:t>
            </w:r>
            <w:proofErr w:type="gramStart"/>
            <w:r w:rsidRPr="003C7EEC">
              <w:rPr>
                <w:rFonts w:ascii="Times New Roman" w:eastAsia="Times New Roman" w:hAnsi="Times New Roman" w:cs="Times New Roman"/>
                <w:color w:val="000000"/>
                <w:lang w:eastAsia="ru-RU"/>
              </w:rPr>
              <w:t xml:space="preserve">                Н</w:t>
            </w:r>
            <w:proofErr w:type="gramEnd"/>
            <w:r w:rsidRPr="003C7EEC">
              <w:rPr>
                <w:rFonts w:ascii="Times New Roman" w:eastAsia="Times New Roman" w:hAnsi="Times New Roman" w:cs="Times New Roman"/>
                <w:color w:val="000000"/>
                <w:lang w:eastAsia="ru-RU"/>
              </w:rPr>
              <w:t>о вот остановка,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Ребята сидят.                    Кто хочет слезать?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Чу-чу-чу, чу-чу-чу!            Вставайте, ребята,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Бежит паровоз</w:t>
            </w:r>
            <w:proofErr w:type="gramStart"/>
            <w:r w:rsidRPr="003C7EEC">
              <w:rPr>
                <w:rFonts w:ascii="Times New Roman" w:eastAsia="Times New Roman" w:hAnsi="Times New Roman" w:cs="Times New Roman"/>
                <w:color w:val="000000"/>
                <w:lang w:eastAsia="ru-RU"/>
              </w:rPr>
              <w:t xml:space="preserve">                  П</w:t>
            </w:r>
            <w:proofErr w:type="gramEnd"/>
            <w:r w:rsidRPr="003C7EEC">
              <w:rPr>
                <w:rFonts w:ascii="Times New Roman" w:eastAsia="Times New Roman" w:hAnsi="Times New Roman" w:cs="Times New Roman"/>
                <w:color w:val="000000"/>
                <w:lang w:eastAsia="ru-RU"/>
              </w:rPr>
              <w:t>ойдемте гулять!</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Далеко-далеко.</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После этих слов дети разбегаются по группе или участку. По сигналу взрослого они встают друг за другом, изображая вагончики.</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0" w:name="3684261c30b96f8eb69ec1e76d7e9f1bad6e8eaa"/>
      <w:bookmarkStart w:id="1" w:name="1"/>
      <w:bookmarkEnd w:id="0"/>
      <w:bookmarkEnd w:id="1"/>
    </w:p>
    <w:tbl>
      <w:tblPr>
        <w:tblW w:w="14850" w:type="dxa"/>
        <w:tblCellMar>
          <w:left w:w="0" w:type="dxa"/>
          <w:right w:w="0" w:type="dxa"/>
        </w:tblCellMar>
        <w:tblLook w:val="04A0"/>
      </w:tblPr>
      <w:tblGrid>
        <w:gridCol w:w="7621"/>
        <w:gridCol w:w="7229"/>
      </w:tblGrid>
      <w:tr w:rsidR="003C7EEC" w:rsidRPr="003C7EEC" w:rsidTr="00994B2D">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b/>
                <w:bCs/>
                <w:color w:val="000000"/>
                <w:sz w:val="24"/>
                <w:szCs w:val="24"/>
                <w:lang w:eastAsia="ru-RU"/>
              </w:rPr>
              <w:t>Куры и кошка (I год 8 месяцев — 3 года)</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b/>
                <w:bCs/>
                <w:i/>
                <w:iCs/>
                <w:color w:val="000000"/>
                <w:sz w:val="24"/>
                <w:szCs w:val="24"/>
                <w:lang w:eastAsia="ru-RU"/>
              </w:rPr>
              <w:t>Задачи</w:t>
            </w:r>
            <w:r w:rsidRPr="001B5B39">
              <w:rPr>
                <w:rFonts w:ascii="Times New Roman" w:eastAsia="Times New Roman" w:hAnsi="Times New Roman" w:cs="Times New Roman"/>
                <w:color w:val="000000"/>
                <w:sz w:val="24"/>
                <w:szCs w:val="24"/>
                <w:lang w:eastAsia="ru-RU"/>
              </w:rPr>
              <w:t>. Совершенствовать бег; развивать умение подражать, быть внимательным и действовать по сигналу; поощрять самостоятельные действия; вызывать чувство радости от совместных действий.</w:t>
            </w:r>
          </w:p>
          <w:p w:rsidR="00F3177F"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b/>
                <w:bCs/>
                <w:i/>
                <w:iCs/>
                <w:color w:val="000000"/>
                <w:sz w:val="24"/>
                <w:szCs w:val="24"/>
                <w:lang w:eastAsia="ru-RU"/>
              </w:rPr>
              <w:t>Содержание игры</w:t>
            </w:r>
            <w:r w:rsidRPr="001B5B39">
              <w:rPr>
                <w:rFonts w:ascii="Times New Roman" w:eastAsia="Times New Roman" w:hAnsi="Times New Roman" w:cs="Times New Roman"/>
                <w:color w:val="000000"/>
                <w:sz w:val="24"/>
                <w:szCs w:val="24"/>
                <w:lang w:eastAsia="ru-RU"/>
              </w:rPr>
              <w:t xml:space="preserve">. </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 xml:space="preserve">Дети изображают курочек. Роль кошки исполняет помощник воспитателя. Воспитатель уточняет с детьми, как курочки машут крыльями, как они ходят, клюют зернышки. Определяет место, где </w:t>
            </w:r>
            <w:proofErr w:type="gramStart"/>
            <w:r w:rsidRPr="001B5B39">
              <w:rPr>
                <w:rFonts w:ascii="Times New Roman" w:eastAsia="Times New Roman" w:hAnsi="Times New Roman" w:cs="Times New Roman"/>
                <w:color w:val="000000"/>
                <w:sz w:val="24"/>
                <w:szCs w:val="24"/>
                <w:lang w:eastAsia="ru-RU"/>
              </w:rPr>
              <w:t>живут курочки и где они</w:t>
            </w:r>
            <w:proofErr w:type="gramEnd"/>
            <w:r w:rsidRPr="001B5B39">
              <w:rPr>
                <w:rFonts w:ascii="Times New Roman" w:eastAsia="Times New Roman" w:hAnsi="Times New Roman" w:cs="Times New Roman"/>
                <w:color w:val="000000"/>
                <w:sz w:val="24"/>
                <w:szCs w:val="24"/>
                <w:lang w:eastAsia="ru-RU"/>
              </w:rPr>
              <w:t xml:space="preserve"> будут прятаться от кошки. Затем воспитатель произносит следующие слова:</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Выходите, курочки,         Жучков, паучков</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Собирайте крошки,         На зеленой дорожке.  </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Дети-курочки выбегают на середину зала, машут крыльями, летают. Воспитатель продолжает:</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Куры крыльями махали:         Куры клювиком стучали:</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proofErr w:type="spellStart"/>
            <w:r w:rsidRPr="001B5B39">
              <w:rPr>
                <w:rFonts w:ascii="Times New Roman" w:eastAsia="Times New Roman" w:hAnsi="Times New Roman" w:cs="Times New Roman"/>
                <w:color w:val="000000"/>
                <w:sz w:val="24"/>
                <w:szCs w:val="24"/>
                <w:lang w:eastAsia="ru-RU"/>
              </w:rPr>
              <w:t>Ко-ко-ко</w:t>
            </w:r>
            <w:proofErr w:type="spellEnd"/>
            <w:r w:rsidRPr="001B5B39">
              <w:rPr>
                <w:rFonts w:ascii="Times New Roman" w:eastAsia="Times New Roman" w:hAnsi="Times New Roman" w:cs="Times New Roman"/>
                <w:color w:val="000000"/>
                <w:sz w:val="24"/>
                <w:szCs w:val="24"/>
                <w:lang w:eastAsia="ru-RU"/>
              </w:rPr>
              <w:t xml:space="preserve">, </w:t>
            </w:r>
            <w:proofErr w:type="spellStart"/>
            <w:r w:rsidRPr="001B5B39">
              <w:rPr>
                <w:rFonts w:ascii="Times New Roman" w:eastAsia="Times New Roman" w:hAnsi="Times New Roman" w:cs="Times New Roman"/>
                <w:color w:val="000000"/>
                <w:sz w:val="24"/>
                <w:szCs w:val="24"/>
                <w:lang w:eastAsia="ru-RU"/>
              </w:rPr>
              <w:t>ко-ко-ко</w:t>
            </w:r>
            <w:proofErr w:type="spellEnd"/>
            <w:r w:rsidRPr="001B5B39">
              <w:rPr>
                <w:rFonts w:ascii="Times New Roman" w:eastAsia="Times New Roman" w:hAnsi="Times New Roman" w:cs="Times New Roman"/>
                <w:color w:val="000000"/>
                <w:sz w:val="24"/>
                <w:szCs w:val="24"/>
                <w:lang w:eastAsia="ru-RU"/>
              </w:rPr>
              <w:t>!                Тук-тук-тук, тук-тук-тук!</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Дети-курочки присаживаются на корточки и стучат пальцами по полу, произнося: «Тук-тук-тук!»</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Вдруг появляется кошка (помощник воспитателя):</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Выйду, выйду на дорожку,         Там, где куры ищут крошки,</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Мяу-мяу-мяу!                            Мяу-мяу-мяу!</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Куры громко кричат: «</w:t>
            </w:r>
            <w:proofErr w:type="spellStart"/>
            <w:r w:rsidRPr="001B5B39">
              <w:rPr>
                <w:rFonts w:ascii="Times New Roman" w:eastAsia="Times New Roman" w:hAnsi="Times New Roman" w:cs="Times New Roman"/>
                <w:color w:val="000000"/>
                <w:sz w:val="24"/>
                <w:szCs w:val="24"/>
                <w:lang w:eastAsia="ru-RU"/>
              </w:rPr>
              <w:t>Ко-ко-ко</w:t>
            </w:r>
            <w:proofErr w:type="spellEnd"/>
            <w:r w:rsidRPr="001B5B39">
              <w:rPr>
                <w:rFonts w:ascii="Times New Roman" w:eastAsia="Times New Roman" w:hAnsi="Times New Roman" w:cs="Times New Roman"/>
                <w:color w:val="000000"/>
                <w:sz w:val="24"/>
                <w:szCs w:val="24"/>
                <w:lang w:eastAsia="ru-RU"/>
              </w:rPr>
              <w:t xml:space="preserve">, </w:t>
            </w:r>
            <w:proofErr w:type="spellStart"/>
            <w:r w:rsidRPr="001B5B39">
              <w:rPr>
                <w:rFonts w:ascii="Times New Roman" w:eastAsia="Times New Roman" w:hAnsi="Times New Roman" w:cs="Times New Roman"/>
                <w:color w:val="000000"/>
                <w:sz w:val="24"/>
                <w:szCs w:val="24"/>
                <w:lang w:eastAsia="ru-RU"/>
              </w:rPr>
              <w:t>ко-ко-ко</w:t>
            </w:r>
            <w:proofErr w:type="spellEnd"/>
            <w:r w:rsidRPr="001B5B39">
              <w:rPr>
                <w:rFonts w:ascii="Times New Roman" w:eastAsia="Times New Roman" w:hAnsi="Times New Roman" w:cs="Times New Roman"/>
                <w:color w:val="000000"/>
                <w:sz w:val="24"/>
                <w:szCs w:val="24"/>
                <w:lang w:eastAsia="ru-RU"/>
              </w:rPr>
              <w:t>!»  — и убегают в свои домики.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1B5B39">
              <w:rPr>
                <w:rFonts w:ascii="Times New Roman" w:eastAsia="Times New Roman" w:hAnsi="Times New Roman" w:cs="Times New Roman"/>
                <w:color w:val="000000"/>
                <w:sz w:val="24"/>
                <w:szCs w:val="24"/>
                <w:lang w:eastAsia="ru-RU"/>
              </w:rPr>
              <w:t>Варианты игры 1. Задачи. Совершенствовать умение подлезать под веревку, натянутую на высоте 30—35 см от пола. Куры должны подлезать под нее. 2. Задачи. Совершенствовать умение влезать на предмет высотой 10—15 см (кубы) и слезать с него. Куры, убегая от кошки, взбираются на кубы, ящики.</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F061E"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БЕГА, ПРЫЖКОВ</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b/>
                <w:bCs/>
                <w:color w:val="000000"/>
                <w:sz w:val="24"/>
                <w:szCs w:val="24"/>
                <w:lang w:eastAsia="ru-RU"/>
              </w:rPr>
              <w:t>Уточки и собачка (1 год 8 месяцев — 3 года)</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b/>
                <w:bCs/>
                <w:i/>
                <w:iCs/>
                <w:color w:val="000000"/>
                <w:sz w:val="24"/>
                <w:szCs w:val="24"/>
                <w:lang w:eastAsia="ru-RU"/>
              </w:rPr>
              <w:t>Задачи.</w:t>
            </w:r>
            <w:r w:rsidRPr="001B5B39">
              <w:rPr>
                <w:rFonts w:ascii="Times New Roman" w:eastAsia="Times New Roman" w:hAnsi="Times New Roman" w:cs="Times New Roman"/>
                <w:color w:val="000000"/>
                <w:sz w:val="24"/>
                <w:szCs w:val="24"/>
                <w:lang w:eastAsia="ru-RU"/>
              </w:rPr>
              <w:t xml:space="preserve"> Совершенствовать ходьбу, бег; побуждать к подражанию; вызывать чувство радости от совместных действий </w:t>
            </w:r>
            <w:proofErr w:type="gramStart"/>
            <w:r w:rsidRPr="001B5B39">
              <w:rPr>
                <w:rFonts w:ascii="Times New Roman" w:eastAsia="Times New Roman" w:hAnsi="Times New Roman" w:cs="Times New Roman"/>
                <w:color w:val="000000"/>
                <w:sz w:val="24"/>
                <w:szCs w:val="24"/>
                <w:lang w:eastAsia="ru-RU"/>
              </w:rPr>
              <w:t>со</w:t>
            </w:r>
            <w:proofErr w:type="gramEnd"/>
            <w:r w:rsidRPr="001B5B39">
              <w:rPr>
                <w:rFonts w:ascii="Times New Roman" w:eastAsia="Times New Roman" w:hAnsi="Times New Roman" w:cs="Times New Roman"/>
                <w:color w:val="000000"/>
                <w:sz w:val="24"/>
                <w:szCs w:val="24"/>
                <w:lang w:eastAsia="ru-RU"/>
              </w:rPr>
              <w:t xml:space="preserve"> взрослым и сверстниками.</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 xml:space="preserve">Материал. Шапочки или нагрудные эмблемы с изображением уточек по количеству играющих детей, шапочка собачки или собачка </w:t>
            </w:r>
            <w:proofErr w:type="gramStart"/>
            <w:r w:rsidRPr="001B5B39">
              <w:rPr>
                <w:rFonts w:ascii="Times New Roman" w:eastAsia="Times New Roman" w:hAnsi="Times New Roman" w:cs="Times New Roman"/>
                <w:color w:val="000000"/>
                <w:sz w:val="24"/>
                <w:szCs w:val="24"/>
                <w:lang w:eastAsia="ru-RU"/>
              </w:rPr>
              <w:t>-и</w:t>
            </w:r>
            <w:proofErr w:type="gramEnd"/>
            <w:r w:rsidRPr="001B5B39">
              <w:rPr>
                <w:rFonts w:ascii="Times New Roman" w:eastAsia="Times New Roman" w:hAnsi="Times New Roman" w:cs="Times New Roman"/>
                <w:color w:val="000000"/>
                <w:sz w:val="24"/>
                <w:szCs w:val="24"/>
                <w:lang w:eastAsia="ru-RU"/>
              </w:rPr>
              <w:t>грушка.</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b/>
                <w:bCs/>
                <w:i/>
                <w:iCs/>
                <w:color w:val="000000"/>
                <w:sz w:val="24"/>
                <w:szCs w:val="24"/>
                <w:lang w:eastAsia="ru-RU"/>
              </w:rPr>
              <w:t>Содержание игры</w:t>
            </w:r>
            <w:r w:rsidRPr="001B5B39">
              <w:rPr>
                <w:rFonts w:ascii="Times New Roman" w:eastAsia="Times New Roman" w:hAnsi="Times New Roman" w:cs="Times New Roman"/>
                <w:color w:val="000000"/>
                <w:sz w:val="24"/>
                <w:szCs w:val="24"/>
                <w:lang w:eastAsia="ru-RU"/>
              </w:rPr>
              <w:t>. Взрослый берет на себя роль утки-мамы, а дети изображают маленьких утят. Утка-мама показывает утятам, где пруд, и предлагает пойти поучиться плавать:</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Рано-рано утречком</w:t>
            </w:r>
            <w:proofErr w:type="gramStart"/>
            <w:r w:rsidRPr="001B5B39">
              <w:rPr>
                <w:rFonts w:ascii="Times New Roman" w:eastAsia="Times New Roman" w:hAnsi="Times New Roman" w:cs="Times New Roman"/>
                <w:color w:val="000000"/>
                <w:sz w:val="24"/>
                <w:szCs w:val="24"/>
                <w:lang w:eastAsia="ru-RU"/>
              </w:rPr>
              <w:t xml:space="preserve">         У</w:t>
            </w:r>
            <w:proofErr w:type="gramEnd"/>
            <w:r w:rsidRPr="001B5B39">
              <w:rPr>
                <w:rFonts w:ascii="Times New Roman" w:eastAsia="Times New Roman" w:hAnsi="Times New Roman" w:cs="Times New Roman"/>
                <w:color w:val="000000"/>
                <w:sz w:val="24"/>
                <w:szCs w:val="24"/>
                <w:lang w:eastAsia="ru-RU"/>
              </w:rPr>
              <w:t>ж она их учит, учит!</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 xml:space="preserve">Вышла </w:t>
            </w:r>
            <w:proofErr w:type="gramStart"/>
            <w:r w:rsidRPr="001B5B39">
              <w:rPr>
                <w:rFonts w:ascii="Times New Roman" w:eastAsia="Times New Roman" w:hAnsi="Times New Roman" w:cs="Times New Roman"/>
                <w:color w:val="000000"/>
                <w:sz w:val="24"/>
                <w:szCs w:val="24"/>
                <w:lang w:eastAsia="ru-RU"/>
              </w:rPr>
              <w:t>мама-уточка</w:t>
            </w:r>
            <w:proofErr w:type="gramEnd"/>
            <w:r w:rsidRPr="001B5B39">
              <w:rPr>
                <w:rFonts w:ascii="Times New Roman" w:eastAsia="Times New Roman" w:hAnsi="Times New Roman" w:cs="Times New Roman"/>
                <w:color w:val="000000"/>
                <w:sz w:val="24"/>
                <w:szCs w:val="24"/>
                <w:lang w:eastAsia="ru-RU"/>
              </w:rPr>
              <w:t xml:space="preserve">         Вы плывите, </w:t>
            </w:r>
            <w:proofErr w:type="spellStart"/>
            <w:r w:rsidRPr="001B5B39">
              <w:rPr>
                <w:rFonts w:ascii="Times New Roman" w:eastAsia="Times New Roman" w:hAnsi="Times New Roman" w:cs="Times New Roman"/>
                <w:color w:val="000000"/>
                <w:sz w:val="24"/>
                <w:szCs w:val="24"/>
                <w:lang w:eastAsia="ru-RU"/>
              </w:rPr>
              <w:t>ути-деточки</w:t>
            </w:r>
            <w:proofErr w:type="spellEnd"/>
            <w:r w:rsidRPr="001B5B39">
              <w:rPr>
                <w:rFonts w:ascii="Times New Roman" w:eastAsia="Times New Roman" w:hAnsi="Times New Roman" w:cs="Times New Roman"/>
                <w:color w:val="000000"/>
                <w:sz w:val="24"/>
                <w:szCs w:val="24"/>
                <w:lang w:eastAsia="ru-RU"/>
              </w:rPr>
              <w:t>,</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Поучить утят.                   Плавно в ряд.</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 xml:space="preserve"> (А. </w:t>
            </w:r>
            <w:proofErr w:type="spellStart"/>
            <w:r w:rsidRPr="001B5B39">
              <w:rPr>
                <w:rFonts w:ascii="Times New Roman" w:eastAsia="Times New Roman" w:hAnsi="Times New Roman" w:cs="Times New Roman"/>
                <w:color w:val="000000"/>
                <w:sz w:val="24"/>
                <w:szCs w:val="24"/>
                <w:lang w:eastAsia="ru-RU"/>
              </w:rPr>
              <w:t>Барто</w:t>
            </w:r>
            <w:proofErr w:type="spellEnd"/>
            <w:r w:rsidRPr="001B5B39">
              <w:rPr>
                <w:rFonts w:ascii="Times New Roman" w:eastAsia="Times New Roman" w:hAnsi="Times New Roman" w:cs="Times New Roman"/>
                <w:color w:val="000000"/>
                <w:sz w:val="24"/>
                <w:szCs w:val="24"/>
                <w:lang w:eastAsia="ru-RU"/>
              </w:rPr>
              <w:t>)</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Утка-мама плавно двигается, отводя руки слегка назад, дети-уточки подражают ей. Затем она говорит: «Уточки в пруду плавают, крылышки приглаживают» (гладит руки, бока плавными движениями), хвалит деток-уточек: «Вот молодцы, как хорошо пригладили свои крылышки, кря-кря, кря-кря».</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Вдруг с лаем появляется собачка (помощник воспитателя или ребенок старшей группы). Утка-мама говорит:</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Ты, собачка, не лай!</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Наших уток не пугай!</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Утки наши белые</w:t>
            </w:r>
          </w:p>
          <w:p w:rsidR="003C7EEC" w:rsidRPr="001B5B39" w:rsidRDefault="003C7EEC" w:rsidP="003C7EEC">
            <w:pPr>
              <w:spacing w:after="0" w:line="240" w:lineRule="auto"/>
              <w:rPr>
                <w:rFonts w:ascii="Times New Roman" w:eastAsia="Times New Roman" w:hAnsi="Times New Roman" w:cs="Times New Roman"/>
                <w:color w:val="000000"/>
                <w:sz w:val="24"/>
                <w:szCs w:val="24"/>
                <w:lang w:eastAsia="ru-RU"/>
              </w:rPr>
            </w:pPr>
            <w:r w:rsidRPr="001B5B39">
              <w:rPr>
                <w:rFonts w:ascii="Times New Roman" w:eastAsia="Times New Roman" w:hAnsi="Times New Roman" w:cs="Times New Roman"/>
                <w:color w:val="000000"/>
                <w:sz w:val="24"/>
                <w:szCs w:val="24"/>
                <w:lang w:eastAsia="ru-RU"/>
              </w:rPr>
              <w:t xml:space="preserve">Без того не </w:t>
            </w:r>
            <w:proofErr w:type="gramStart"/>
            <w:r w:rsidRPr="001B5B39">
              <w:rPr>
                <w:rFonts w:ascii="Times New Roman" w:eastAsia="Times New Roman" w:hAnsi="Times New Roman" w:cs="Times New Roman"/>
                <w:color w:val="000000"/>
                <w:sz w:val="24"/>
                <w:szCs w:val="24"/>
                <w:lang w:eastAsia="ru-RU"/>
              </w:rPr>
              <w:t>смелые</w:t>
            </w:r>
            <w:proofErr w:type="gramEnd"/>
            <w:r w:rsidRPr="001B5B39">
              <w:rPr>
                <w:rFonts w:ascii="Times New Roman" w:eastAsia="Times New Roman" w:hAnsi="Times New Roman" w:cs="Times New Roman"/>
                <w:color w:val="000000"/>
                <w:sz w:val="24"/>
                <w:szCs w:val="24"/>
                <w:lang w:eastAsia="ru-RU"/>
              </w:rPr>
              <w:t>.</w:t>
            </w:r>
            <w:r w:rsidR="001B5B39">
              <w:rPr>
                <w:rFonts w:ascii="Times New Roman" w:eastAsia="Times New Roman" w:hAnsi="Times New Roman" w:cs="Times New Roman"/>
                <w:color w:val="000000"/>
                <w:sz w:val="24"/>
                <w:szCs w:val="24"/>
                <w:lang w:eastAsia="ru-RU"/>
              </w:rPr>
              <w:t xml:space="preserve">      </w:t>
            </w:r>
          </w:p>
          <w:p w:rsidR="003C7EEC" w:rsidRPr="00F3177F" w:rsidRDefault="003C7EEC" w:rsidP="003C7EEC">
            <w:pPr>
              <w:spacing w:after="0" w:line="240" w:lineRule="auto"/>
              <w:rPr>
                <w:rFonts w:ascii="Times New Roman" w:eastAsia="Times New Roman" w:hAnsi="Times New Roman" w:cs="Times New Roman"/>
                <w:color w:val="000000"/>
                <w:lang w:eastAsia="ru-RU"/>
              </w:rPr>
            </w:pPr>
            <w:r w:rsidRPr="001B5B39">
              <w:rPr>
                <w:rFonts w:ascii="Times New Roman" w:eastAsia="Times New Roman" w:hAnsi="Times New Roman" w:cs="Times New Roman"/>
                <w:color w:val="000000"/>
                <w:sz w:val="24"/>
                <w:szCs w:val="24"/>
                <w:lang w:eastAsia="ru-RU"/>
              </w:rPr>
              <w:t xml:space="preserve">Собачка подбегает к пруду, а утята быстро плывут к утке-маме и прячутся у нее под крыльями. Собачка убегает. Игра повторяется. </w:t>
            </w:r>
            <w:r w:rsidRPr="00F3177F">
              <w:rPr>
                <w:rFonts w:ascii="Times New Roman" w:eastAsia="Times New Roman" w:hAnsi="Times New Roman" w:cs="Times New Roman"/>
                <w:color w:val="000000"/>
                <w:lang w:eastAsia="ru-RU"/>
              </w:rPr>
              <w:t>Затем утка-мама говорит:</w:t>
            </w:r>
          </w:p>
          <w:p w:rsidR="003C7EEC" w:rsidRPr="00F3177F" w:rsidRDefault="003C7EEC" w:rsidP="003C7EEC">
            <w:pPr>
              <w:spacing w:after="0" w:line="240" w:lineRule="auto"/>
              <w:rPr>
                <w:rFonts w:ascii="Times New Roman" w:eastAsia="Times New Roman" w:hAnsi="Times New Roman" w:cs="Times New Roman"/>
                <w:color w:val="000000"/>
                <w:lang w:eastAsia="ru-RU"/>
              </w:rPr>
            </w:pPr>
            <w:r w:rsidRPr="00F3177F">
              <w:rPr>
                <w:rFonts w:ascii="Times New Roman" w:eastAsia="Times New Roman" w:hAnsi="Times New Roman" w:cs="Times New Roman"/>
                <w:color w:val="000000"/>
                <w:lang w:eastAsia="ru-RU"/>
              </w:rPr>
              <w:t>Ты, собачка, не лай!</w:t>
            </w:r>
          </w:p>
          <w:p w:rsidR="003C7EEC" w:rsidRPr="00F3177F" w:rsidRDefault="003C7EEC" w:rsidP="003C7EEC">
            <w:pPr>
              <w:spacing w:after="0" w:line="240" w:lineRule="auto"/>
              <w:rPr>
                <w:rFonts w:ascii="Times New Roman" w:eastAsia="Times New Roman" w:hAnsi="Times New Roman" w:cs="Times New Roman"/>
                <w:color w:val="000000"/>
                <w:lang w:eastAsia="ru-RU"/>
              </w:rPr>
            </w:pPr>
            <w:r w:rsidRPr="00F3177F">
              <w:rPr>
                <w:rFonts w:ascii="Times New Roman" w:eastAsia="Times New Roman" w:hAnsi="Times New Roman" w:cs="Times New Roman"/>
                <w:color w:val="000000"/>
                <w:lang w:eastAsia="ru-RU"/>
              </w:rPr>
              <w:t>Наших уток не пугай!</w:t>
            </w:r>
          </w:p>
          <w:p w:rsidR="003C7EEC" w:rsidRPr="00F3177F" w:rsidRDefault="003C7EEC" w:rsidP="003C7EEC">
            <w:pPr>
              <w:spacing w:after="0" w:line="240" w:lineRule="auto"/>
              <w:rPr>
                <w:rFonts w:ascii="Times New Roman" w:eastAsia="Times New Roman" w:hAnsi="Times New Roman" w:cs="Times New Roman"/>
                <w:color w:val="000000"/>
                <w:lang w:eastAsia="ru-RU"/>
              </w:rPr>
            </w:pPr>
            <w:r w:rsidRPr="00F3177F">
              <w:rPr>
                <w:rFonts w:ascii="Times New Roman" w:eastAsia="Times New Roman" w:hAnsi="Times New Roman" w:cs="Times New Roman"/>
                <w:color w:val="000000"/>
                <w:lang w:eastAsia="ru-RU"/>
              </w:rPr>
              <w:t>Лучше с нами поиграй.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F3177F">
              <w:rPr>
                <w:rFonts w:ascii="Times New Roman" w:eastAsia="Times New Roman" w:hAnsi="Times New Roman" w:cs="Times New Roman"/>
                <w:color w:val="000000"/>
                <w:lang w:eastAsia="ru-RU"/>
              </w:rPr>
              <w:t>Пойдем к нам в гости, мы тебя угостим чем-нибудь вкусным. (Дети угощают собачку.)</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2" w:name="ef214c94d3bc3743b44c07b4ecc65024849cb597"/>
      <w:bookmarkStart w:id="3" w:name="2"/>
      <w:bookmarkEnd w:id="2"/>
      <w:bookmarkEnd w:id="3"/>
    </w:p>
    <w:tbl>
      <w:tblPr>
        <w:tblW w:w="14992" w:type="dxa"/>
        <w:tblCellMar>
          <w:left w:w="0" w:type="dxa"/>
          <w:right w:w="0" w:type="dxa"/>
        </w:tblCellMar>
        <w:tblLook w:val="04A0"/>
      </w:tblPr>
      <w:tblGrid>
        <w:gridCol w:w="7621"/>
        <w:gridCol w:w="7371"/>
      </w:tblGrid>
      <w:tr w:rsidR="003C7EEC" w:rsidRPr="003C7EEC" w:rsidTr="00994B2D">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Я люблю свою лошадку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Учить бегать галопом; развивать внимание, учить действовать по сигналу; развивать воображение, подражание.</w:t>
            </w:r>
          </w:p>
          <w:p w:rsidR="003C7EEC" w:rsidRDefault="003C7EEC"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xml:space="preserve">. Дети имитируют наездников. На слова из стихотворения А. </w:t>
            </w:r>
            <w:proofErr w:type="spellStart"/>
            <w:r w:rsidRPr="003C7EEC">
              <w:rPr>
                <w:rFonts w:ascii="Times New Roman" w:eastAsia="Times New Roman" w:hAnsi="Times New Roman" w:cs="Times New Roman"/>
                <w:color w:val="000000"/>
                <w:lang w:eastAsia="ru-RU"/>
              </w:rPr>
              <w:t>Барто</w:t>
            </w:r>
            <w:proofErr w:type="spellEnd"/>
            <w:r w:rsidRPr="003C7EEC">
              <w:rPr>
                <w:rFonts w:ascii="Times New Roman" w:eastAsia="Times New Roman" w:hAnsi="Times New Roman" w:cs="Times New Roman"/>
                <w:color w:val="000000"/>
                <w:lang w:eastAsia="ru-RU"/>
              </w:rPr>
              <w:t xml:space="preserve"> «Я люблю свою лошадку, причешу ей шерстку гладко, гребешком приглажу хвостик...» гладят, причесывают своих лошадок. На слова «И верхом поеду в гости...» скачут галопом (если еще не умеют, </w:t>
            </w:r>
            <w:proofErr w:type="gramStart"/>
            <w:r w:rsidRPr="003C7EEC">
              <w:rPr>
                <w:rFonts w:ascii="Times New Roman" w:eastAsia="Times New Roman" w:hAnsi="Times New Roman" w:cs="Times New Roman"/>
                <w:color w:val="000000"/>
                <w:lang w:eastAsia="ru-RU"/>
              </w:rPr>
              <w:t>то</w:t>
            </w:r>
            <w:proofErr w:type="gramEnd"/>
            <w:r w:rsidRPr="003C7EEC">
              <w:rPr>
                <w:rFonts w:ascii="Times New Roman" w:eastAsia="Times New Roman" w:hAnsi="Times New Roman" w:cs="Times New Roman"/>
                <w:color w:val="000000"/>
                <w:lang w:eastAsia="ru-RU"/>
              </w:rPr>
              <w:t xml:space="preserve"> как могут). Взрослый вначале действует с детьми, а они подражают ему. Затем дети действуют самостоятельно, а взрослый поощряет их.</w:t>
            </w:r>
          </w:p>
          <w:p w:rsidR="00F3177F" w:rsidRDefault="00F3177F" w:rsidP="003C7EEC">
            <w:pPr>
              <w:spacing w:after="0" w:line="240" w:lineRule="auto"/>
              <w:rPr>
                <w:rFonts w:ascii="Times New Roman" w:eastAsia="Times New Roman" w:hAnsi="Times New Roman" w:cs="Times New Roman"/>
                <w:color w:val="000000"/>
                <w:lang w:eastAsia="ru-RU"/>
              </w:rPr>
            </w:pPr>
          </w:p>
          <w:p w:rsidR="00F3177F" w:rsidRPr="00F3177F" w:rsidRDefault="00F3177F" w:rsidP="00F3177F">
            <w:pPr>
              <w:pStyle w:val="a3"/>
              <w:spacing w:before="0" w:beforeAutospacing="0" w:after="0" w:afterAutospacing="0"/>
              <w:ind w:right="375"/>
              <w:rPr>
                <w:color w:val="000000"/>
              </w:rPr>
            </w:pPr>
            <w:r w:rsidRPr="00F3177F">
              <w:rPr>
                <w:b/>
                <w:bCs/>
                <w:color w:val="000000"/>
              </w:rPr>
              <w:t>Солнышко и дождик</w:t>
            </w:r>
            <w:r>
              <w:rPr>
                <w:b/>
                <w:bCs/>
                <w:color w:val="000000"/>
              </w:rPr>
              <w:t xml:space="preserve"> </w:t>
            </w:r>
            <w:r w:rsidRPr="003C7EEC">
              <w:rPr>
                <w:b/>
                <w:bCs/>
                <w:color w:val="000000"/>
              </w:rPr>
              <w:t>(2—3 года)</w:t>
            </w:r>
            <w:r w:rsidRPr="00F3177F">
              <w:rPr>
                <w:color w:val="000000"/>
              </w:rPr>
              <w:br/>
              <w:t>Цель: формировать умение ходить и бегать врассыпную, не наталкиваясь, друг на друга; приучать действовать по сигналу.</w:t>
            </w:r>
          </w:p>
          <w:p w:rsidR="00F3177F" w:rsidRDefault="00F3177F" w:rsidP="00F3177F">
            <w:pPr>
              <w:pStyle w:val="a3"/>
              <w:spacing w:before="375" w:beforeAutospacing="0" w:after="375" w:afterAutospacing="0"/>
              <w:ind w:right="375"/>
              <w:rPr>
                <w:color w:val="000000"/>
              </w:rPr>
            </w:pPr>
            <w:r w:rsidRPr="00F3177F">
              <w:rPr>
                <w:b/>
                <w:color w:val="000000"/>
              </w:rPr>
              <w:t>Вариант 1.</w:t>
            </w:r>
            <w:r>
              <w:rPr>
                <w:color w:val="000000"/>
              </w:rPr>
              <w:t xml:space="preserve"> Д</w:t>
            </w:r>
            <w:r w:rsidRPr="00F3177F">
              <w:rPr>
                <w:color w:val="000000"/>
              </w:rPr>
              <w:t>ети сидят на стульчиках. Воспитатель говорит «Солнышко!». Дети ходят и бегают по залу в разных направлениях. После сов «Дождик!», они бегут на свои места.</w:t>
            </w:r>
          </w:p>
          <w:p w:rsidR="00113AF0" w:rsidRDefault="00F3177F" w:rsidP="00113AF0">
            <w:pPr>
              <w:pStyle w:val="a3"/>
              <w:spacing w:before="375" w:beforeAutospacing="0" w:after="375" w:afterAutospacing="0"/>
              <w:ind w:right="375"/>
              <w:rPr>
                <w:color w:val="000000"/>
              </w:rPr>
            </w:pPr>
            <w:r>
              <w:rPr>
                <w:b/>
                <w:color w:val="000000"/>
              </w:rPr>
              <w:t>Вариант 2</w:t>
            </w:r>
            <w:r w:rsidRPr="00F3177F">
              <w:rPr>
                <w:b/>
                <w:color w:val="000000"/>
              </w:rPr>
              <w:t>.</w:t>
            </w:r>
            <w:r>
              <w:rPr>
                <w:b/>
                <w:color w:val="000000"/>
              </w:rPr>
              <w:t xml:space="preserve"> </w:t>
            </w:r>
            <w:r w:rsidR="00113AF0" w:rsidRPr="00F3177F">
              <w:rPr>
                <w:color w:val="000000"/>
              </w:rPr>
              <w:t>. Воспитатель говорит «Солнышко!». Дети ходят и бегают по залу в разных направлениях. После сов «Дождик!», они бе</w:t>
            </w:r>
            <w:r w:rsidR="00113AF0">
              <w:rPr>
                <w:color w:val="000000"/>
              </w:rPr>
              <w:t>гут к воспитателю, который раскрыл зонтик.</w:t>
            </w:r>
          </w:p>
          <w:p w:rsidR="00F3177F" w:rsidRPr="003C7EEC" w:rsidRDefault="00F3177F" w:rsidP="00113AF0">
            <w:pPr>
              <w:pStyle w:val="a3"/>
              <w:spacing w:before="375" w:beforeAutospacing="0" w:after="375" w:afterAutospacing="0"/>
              <w:ind w:right="375"/>
              <w:rPr>
                <w:color w:val="000000"/>
                <w:sz w:val="20"/>
                <w:szCs w:val="20"/>
              </w:rPr>
            </w:pP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Вороны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Задачи. Совершенствовать бег в сочетании с движениями рук; побуждать к подражанию взрослому; учить действовать в соответствии с текстом.</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Содержание игры. Дети изображают ворон, они стоят стайкой и подражают движениям воспитателя, который поет или говорит нараспев:</w:t>
            </w:r>
          </w:p>
          <w:tbl>
            <w:tblPr>
              <w:tblW w:w="5760" w:type="dxa"/>
              <w:tblCellMar>
                <w:left w:w="0" w:type="dxa"/>
                <w:right w:w="0" w:type="dxa"/>
              </w:tblCellMar>
              <w:tblLook w:val="04A0"/>
            </w:tblPr>
            <w:tblGrid>
              <w:gridCol w:w="2215"/>
              <w:gridCol w:w="3545"/>
            </w:tblGrid>
            <w:tr w:rsidR="003C7EEC" w:rsidRPr="003C7EEC">
              <w:trPr>
                <w:trHeight w:val="480"/>
              </w:trPr>
              <w:tc>
                <w:tcPr>
                  <w:tcW w:w="278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bookmarkStart w:id="4" w:name="3"/>
                  <w:bookmarkStart w:id="5" w:name="ae8ca7c815f511121d9bacc9302190f5ffab88a3"/>
                  <w:bookmarkEnd w:id="4"/>
                  <w:bookmarkEnd w:id="5"/>
                  <w:r w:rsidRPr="003C7EEC">
                    <w:rPr>
                      <w:rFonts w:ascii="Times New Roman" w:eastAsia="Times New Roman" w:hAnsi="Times New Roman" w:cs="Times New Roman"/>
                      <w:color w:val="000000"/>
                      <w:lang w:eastAsia="ru-RU"/>
                    </w:rPr>
                    <w:t>Вот под елочкой зеленой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Скачут весело вороны,</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Кар-кар-кар!</w:t>
                  </w:r>
                </w:p>
              </w:tc>
              <w:tc>
                <w:tcPr>
                  <w:tcW w:w="466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(Дети бегают по комнате, размахивая руками, как крыльями, произнося «Кар-кар-кар!».)</w:t>
                  </w:r>
                </w:p>
              </w:tc>
            </w:tr>
            <w:tr w:rsidR="003C7EEC" w:rsidRPr="003C7EEC">
              <w:trPr>
                <w:trHeight w:val="460"/>
              </w:trPr>
              <w:tc>
                <w:tcPr>
                  <w:tcW w:w="278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Целый день они кричали,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Спать ребяткам не давали,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Кар-кар-кар!</w:t>
                  </w:r>
                </w:p>
              </w:tc>
              <w:tc>
                <w:tcPr>
                  <w:tcW w:w="466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(Продолжают бегать.)</w:t>
                  </w:r>
                </w:p>
              </w:tc>
            </w:tr>
            <w:tr w:rsidR="003C7EEC" w:rsidRPr="003C7EEC">
              <w:trPr>
                <w:trHeight w:val="340"/>
              </w:trPr>
              <w:tc>
                <w:tcPr>
                  <w:tcW w:w="278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Только к ночи умолкают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И все вместе засыпают,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Кар-кар-кар!</w:t>
                  </w:r>
                </w:p>
              </w:tc>
              <w:tc>
                <w:tcPr>
                  <w:tcW w:w="466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(Садятся на корточки, ручки под щечку и засыпают, тихо произнося «Кар-кар-кар!».)</w:t>
                  </w:r>
                </w:p>
              </w:tc>
            </w:tr>
          </w:tbl>
          <w:p w:rsidR="003C7EEC" w:rsidRPr="003C7EEC" w:rsidRDefault="003C7EEC" w:rsidP="003C7EEC">
            <w:pPr>
              <w:spacing w:after="0" w:line="240" w:lineRule="auto"/>
              <w:rPr>
                <w:rFonts w:ascii="Times New Roman" w:eastAsia="Times New Roman" w:hAnsi="Times New Roman" w:cs="Times New Roman"/>
                <w:sz w:val="24"/>
                <w:szCs w:val="24"/>
                <w:lang w:eastAsia="ru-RU"/>
              </w:rPr>
            </w:pP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6" w:name="b94b06ebe7dc9f6ce9c4f2e16e8571a00ba9782d"/>
      <w:bookmarkStart w:id="7" w:name="4"/>
      <w:bookmarkEnd w:id="6"/>
      <w:bookmarkEnd w:id="7"/>
    </w:p>
    <w:tbl>
      <w:tblPr>
        <w:tblW w:w="14850" w:type="dxa"/>
        <w:tblCellMar>
          <w:left w:w="0" w:type="dxa"/>
          <w:right w:w="0" w:type="dxa"/>
        </w:tblCellMar>
        <w:tblLook w:val="04A0"/>
      </w:tblPr>
      <w:tblGrid>
        <w:gridCol w:w="7621"/>
        <w:gridCol w:w="7229"/>
      </w:tblGrid>
      <w:tr w:rsidR="003C7EEC" w:rsidRPr="003C7EEC" w:rsidTr="00994B2D">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Воронята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0"/>
                <w:lang w:eastAsia="ru-RU"/>
              </w:rPr>
              <w:t>Задачи</w:t>
            </w:r>
            <w:r w:rsidRPr="003C7EEC">
              <w:rPr>
                <w:rFonts w:ascii="Times New Roman" w:eastAsia="Times New Roman" w:hAnsi="Times New Roman" w:cs="Times New Roman"/>
                <w:color w:val="000000"/>
                <w:sz w:val="20"/>
                <w:szCs w:val="20"/>
                <w:lang w:eastAsia="ru-RU"/>
              </w:rPr>
              <w:t>. Упражнять в беге; развивать внимание, умение подражать; учить действовать в соответствии с текстом; вызывать чувство радости от совместных действий.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Материал. Шапочки или эмблемы с изображением воронят, игрушка-собачка.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0"/>
                <w:lang w:eastAsia="ru-RU"/>
              </w:rPr>
              <w:t>Содержание игры</w:t>
            </w:r>
            <w:r w:rsidRPr="003C7EEC">
              <w:rPr>
                <w:rFonts w:ascii="Times New Roman" w:eastAsia="Times New Roman" w:hAnsi="Times New Roman" w:cs="Times New Roman"/>
                <w:color w:val="000000"/>
                <w:sz w:val="20"/>
                <w:szCs w:val="20"/>
                <w:lang w:eastAsia="ru-RU"/>
              </w:rPr>
              <w:t>. Дети изображают воронят. Взрослый показывает, где гнездышки (круги, нарисованные на полу по количеству воронят), в которых живут воронята. Вспоминает с детьми, как кричат воронята, как клюют зернышки. Затем воронята занимают свои гнездышки, а взрослый читает стихи: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Воронята крепко спят,               А проснутся на заре,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Все по гнездышкам сидят,         Будут каркать во дворе.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В соответствии с текстом воронята присаживаются на корточки, склоняют головку, закрывают глазки. На последние слова текста они просыпаются и произносят: «Кар-кар-кар!», затем летают по комнате, машут крыльями. Взрослый сопровождает их действия словами: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Полетели, полетели,                    Воронята прилетали,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Воронята полетели,                      Все до крошки поклевали.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 xml:space="preserve">Кар-кар, кар-кар!                         Тук-тук-тук, </w:t>
            </w:r>
            <w:proofErr w:type="spellStart"/>
            <w:r w:rsidRPr="003C7EEC">
              <w:rPr>
                <w:rFonts w:ascii="Times New Roman" w:eastAsia="Times New Roman" w:hAnsi="Times New Roman" w:cs="Times New Roman"/>
                <w:color w:val="000000"/>
                <w:sz w:val="20"/>
                <w:szCs w:val="20"/>
                <w:lang w:eastAsia="ru-RU"/>
              </w:rPr>
              <w:t>тук-тук-туй</w:t>
            </w:r>
            <w:proofErr w:type="spellEnd"/>
            <w:r w:rsidRPr="003C7EEC">
              <w:rPr>
                <w:rFonts w:ascii="Times New Roman" w:eastAsia="Times New Roman" w:hAnsi="Times New Roman" w:cs="Times New Roman"/>
                <w:color w:val="000000"/>
                <w:sz w:val="20"/>
                <w:szCs w:val="20"/>
                <w:lang w:eastAsia="ru-RU"/>
              </w:rPr>
              <w:t>,</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Вышла Таня на дорожку,             Клювами стучали.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Воронятам сыплет крошки.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Воронята-дети присаживаются на корточки и стучат пальчиками об пол, произнося: «Тук-тук-тук!»</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Взрослый берет собачку и говорит: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Тузик по двору гулял,</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proofErr w:type="spellStart"/>
            <w:r w:rsidRPr="003C7EEC">
              <w:rPr>
                <w:rFonts w:ascii="Times New Roman" w:eastAsia="Times New Roman" w:hAnsi="Times New Roman" w:cs="Times New Roman"/>
                <w:color w:val="000000"/>
                <w:sz w:val="20"/>
                <w:szCs w:val="20"/>
                <w:lang w:eastAsia="ru-RU"/>
              </w:rPr>
              <w:t>Вороняток</w:t>
            </w:r>
            <w:proofErr w:type="spellEnd"/>
            <w:r w:rsidRPr="003C7EEC">
              <w:rPr>
                <w:rFonts w:ascii="Times New Roman" w:eastAsia="Times New Roman" w:hAnsi="Times New Roman" w:cs="Times New Roman"/>
                <w:color w:val="000000"/>
                <w:sz w:val="20"/>
                <w:szCs w:val="20"/>
                <w:lang w:eastAsia="ru-RU"/>
              </w:rPr>
              <w:t xml:space="preserve"> испугал:</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w:t>
            </w:r>
            <w:proofErr w:type="spellStart"/>
            <w:r w:rsidRPr="003C7EEC">
              <w:rPr>
                <w:rFonts w:ascii="Times New Roman" w:eastAsia="Times New Roman" w:hAnsi="Times New Roman" w:cs="Times New Roman"/>
                <w:color w:val="000000"/>
                <w:sz w:val="20"/>
                <w:szCs w:val="20"/>
                <w:lang w:eastAsia="ru-RU"/>
              </w:rPr>
              <w:t>Ав-ав</w:t>
            </w:r>
            <w:proofErr w:type="spellEnd"/>
            <w:r w:rsidRPr="003C7EEC">
              <w:rPr>
                <w:rFonts w:ascii="Times New Roman" w:eastAsia="Times New Roman" w:hAnsi="Times New Roman" w:cs="Times New Roman"/>
                <w:color w:val="000000"/>
                <w:sz w:val="20"/>
                <w:szCs w:val="20"/>
                <w:lang w:eastAsia="ru-RU"/>
              </w:rPr>
              <w:t xml:space="preserve">, </w:t>
            </w:r>
            <w:proofErr w:type="spellStart"/>
            <w:r w:rsidRPr="003C7EEC">
              <w:rPr>
                <w:rFonts w:ascii="Times New Roman" w:eastAsia="Times New Roman" w:hAnsi="Times New Roman" w:cs="Times New Roman"/>
                <w:color w:val="000000"/>
                <w:sz w:val="20"/>
                <w:szCs w:val="20"/>
                <w:lang w:eastAsia="ru-RU"/>
              </w:rPr>
              <w:t>ав-ав</w:t>
            </w:r>
            <w:proofErr w:type="spellEnd"/>
            <w:r w:rsidRPr="003C7EEC">
              <w:rPr>
                <w:rFonts w:ascii="Times New Roman" w:eastAsia="Times New Roman" w:hAnsi="Times New Roman" w:cs="Times New Roman"/>
                <w:color w:val="000000"/>
                <w:sz w:val="20"/>
                <w:szCs w:val="20"/>
                <w:lang w:eastAsia="ru-RU"/>
              </w:rPr>
              <w:t>!»</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Собачка догоняет воронят, а воронята улетают в свои гнездышки.</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Солнечные зайчики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Повышать двигательную активность, развивать ловкость; вызывать положительные эмоции от совершаемых действий.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Воспитатель пускает с помощью зеркала солнечных зайчиков и одновременно произносит те</w:t>
            </w:r>
            <w:proofErr w:type="gramStart"/>
            <w:r w:rsidRPr="003C7EEC">
              <w:rPr>
                <w:rFonts w:ascii="Times New Roman" w:eastAsia="Times New Roman" w:hAnsi="Times New Roman" w:cs="Times New Roman"/>
                <w:color w:val="000000"/>
                <w:lang w:eastAsia="ru-RU"/>
              </w:rPr>
              <w:t>кст ст</w:t>
            </w:r>
            <w:proofErr w:type="gramEnd"/>
            <w:r w:rsidRPr="003C7EEC">
              <w:rPr>
                <w:rFonts w:ascii="Times New Roman" w:eastAsia="Times New Roman" w:hAnsi="Times New Roman" w:cs="Times New Roman"/>
                <w:color w:val="000000"/>
                <w:lang w:eastAsia="ru-RU"/>
              </w:rPr>
              <w:t>ихотворения А. Бродского:</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 xml:space="preserve">Скачут </w:t>
            </w:r>
            <w:proofErr w:type="spellStart"/>
            <w:r w:rsidRPr="003C7EEC">
              <w:rPr>
                <w:rFonts w:ascii="Times New Roman" w:eastAsia="Times New Roman" w:hAnsi="Times New Roman" w:cs="Times New Roman"/>
                <w:color w:val="000000"/>
                <w:lang w:eastAsia="ru-RU"/>
              </w:rPr>
              <w:t>побегайчики</w:t>
            </w:r>
            <w:proofErr w:type="spellEnd"/>
            <w:r w:rsidRPr="003C7EEC">
              <w:rPr>
                <w:rFonts w:ascii="Times New Roman" w:eastAsia="Times New Roman" w:hAnsi="Times New Roman" w:cs="Times New Roman"/>
                <w:color w:val="000000"/>
                <w:lang w:eastAsia="ru-RU"/>
              </w:rPr>
              <w:t xml:space="preserve"> —             Прыг, прыг по углам,</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Солнечные зайчики,                  Были там — и нет их там.</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Мы зовем их — не идут.           Где же зайчики? Ушли.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Были тут — и нет их тут.          Мы нигде их не нашли.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В соответствии со словами текста дети манят зайчиков, разводят руки в стороны, прыгают за солнечными зайчиками. Взрослый направляет зайчиков в разные стороны комнаты.</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8" w:name="3f66291758246ea3d44b027712c6e3877051ca99"/>
      <w:bookmarkStart w:id="9" w:name="5"/>
      <w:bookmarkEnd w:id="8"/>
      <w:bookmarkEnd w:id="9"/>
    </w:p>
    <w:tbl>
      <w:tblPr>
        <w:tblW w:w="14850" w:type="dxa"/>
        <w:tblCellMar>
          <w:left w:w="0" w:type="dxa"/>
          <w:right w:w="0" w:type="dxa"/>
        </w:tblCellMar>
        <w:tblLook w:val="04A0"/>
      </w:tblPr>
      <w:tblGrid>
        <w:gridCol w:w="7621"/>
        <w:gridCol w:w="7229"/>
      </w:tblGrid>
      <w:tr w:rsidR="003C7EEC" w:rsidRPr="003C7EEC" w:rsidTr="00994B2D">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Птички</w:t>
            </w:r>
            <w:r w:rsidR="00994B2D">
              <w:rPr>
                <w:rFonts w:ascii="Times New Roman" w:eastAsia="Times New Roman" w:hAnsi="Times New Roman" w:cs="Times New Roman"/>
                <w:b/>
                <w:bCs/>
                <w:color w:val="000000"/>
                <w:lang w:eastAsia="ru-RU"/>
              </w:rPr>
              <w:t xml:space="preserve"> летают</w:t>
            </w:r>
            <w:r w:rsidRPr="003C7EEC">
              <w:rPr>
                <w:rFonts w:ascii="Times New Roman" w:eastAsia="Times New Roman" w:hAnsi="Times New Roman" w:cs="Times New Roman"/>
                <w:b/>
                <w:bCs/>
                <w:color w:val="000000"/>
                <w:lang w:eastAsia="ru-RU"/>
              </w:rPr>
              <w:t xml:space="preserve">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xml:space="preserve"> Обогащать двигательный опыт; побуждать детей к выполнению элементарных правил игры; поощрять самостоятельность; вызывать чувство удовольствия от общения </w:t>
            </w:r>
            <w:proofErr w:type="gramStart"/>
            <w:r w:rsidRPr="003C7EEC">
              <w:rPr>
                <w:rFonts w:ascii="Times New Roman" w:eastAsia="Times New Roman" w:hAnsi="Times New Roman" w:cs="Times New Roman"/>
                <w:color w:val="000000"/>
                <w:lang w:eastAsia="ru-RU"/>
              </w:rPr>
              <w:t>со</w:t>
            </w:r>
            <w:proofErr w:type="gramEnd"/>
            <w:r w:rsidRPr="003C7EEC">
              <w:rPr>
                <w:rFonts w:ascii="Times New Roman" w:eastAsia="Times New Roman" w:hAnsi="Times New Roman" w:cs="Times New Roman"/>
                <w:color w:val="000000"/>
                <w:lang w:eastAsia="ru-RU"/>
              </w:rPr>
              <w:t xml:space="preserve"> взрослым и сверстниками, а также от выполнения движений.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Материал. Шапочки или эмблемы с изображением птичек.</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Дети изображают птичек. Взрослый обозначает гнезда для них. По сигналу взрослого «Птички захотели полетать!» птички вылетают из гнездышек, машут крыльями, приседают, клюют зерна, летают по всему обозначенному участку. По сигналу «Птички, в свои гнездышки!» птички занимают свои гнезда.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Примечание. Вначале взрослый проделывает все действия вместе с детьми. Когда дети запомнят игру, взрослый может с помощью слов руководить действиями детей.</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Пчелки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Совершенствовать бег в определенном направлении; учить ориентироваться в пространстве, подражать пчелкам.</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Дети изображают пчел, они бегают по комнате, размахивая крыльями, жужжат: «Ж-ж-ж». Появляется медведь (помощник воспитателя). Воспитатель-пчела говорит: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Мишка-медведь идет,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Мед у пчелок унесет,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Пчелки, домой!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Пчелки летят в определенный угол комнаты — улей. Медведь, переваливаясь с ноги на ногу, идет туда же. Пчелки и взрослый говорят: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Этот улей — домик наш,</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Уходи, медведь, от нас,</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 </w:t>
            </w:r>
            <w:proofErr w:type="spellStart"/>
            <w:r w:rsidRPr="003C7EEC">
              <w:rPr>
                <w:rFonts w:ascii="Times New Roman" w:eastAsia="Times New Roman" w:hAnsi="Times New Roman" w:cs="Times New Roman"/>
                <w:color w:val="000000"/>
                <w:lang w:eastAsia="ru-RU"/>
              </w:rPr>
              <w:t>Ж-ж-ж-ж</w:t>
            </w:r>
            <w:proofErr w:type="spellEnd"/>
            <w:r w:rsidRPr="003C7EEC">
              <w:rPr>
                <w:rFonts w:ascii="Times New Roman" w:eastAsia="Times New Roman" w:hAnsi="Times New Roman" w:cs="Times New Roman"/>
                <w:color w:val="000000"/>
                <w:lang w:eastAsia="ru-RU"/>
              </w:rPr>
              <w:t>!</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Машут крыльями, жужжат, прогоняя медведя. Медведь уходит, а пчелки опять вылетают на поляну. Они могут угостить в конце игры медведя медом.</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10" w:name="0c3d565adafa13e5081036cd8c7cd6784c6ee69c"/>
      <w:bookmarkStart w:id="11" w:name="6"/>
      <w:bookmarkEnd w:id="10"/>
      <w:bookmarkEnd w:id="11"/>
    </w:p>
    <w:tbl>
      <w:tblPr>
        <w:tblW w:w="14850" w:type="dxa"/>
        <w:tblCellMar>
          <w:left w:w="0" w:type="dxa"/>
          <w:right w:w="0" w:type="dxa"/>
        </w:tblCellMar>
        <w:tblLook w:val="04A0"/>
      </w:tblPr>
      <w:tblGrid>
        <w:gridCol w:w="7621"/>
        <w:gridCol w:w="7229"/>
      </w:tblGrid>
      <w:tr w:rsidR="003C7EEC" w:rsidRPr="003C7EEC" w:rsidTr="00994B2D">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Мой веселый, звонкий мяч (2 года 6 месяцев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xml:space="preserve"> Учить детей прыгать на двух ногах; учить </w:t>
            </w:r>
            <w:proofErr w:type="gramStart"/>
            <w:r w:rsidRPr="003C7EEC">
              <w:rPr>
                <w:rFonts w:ascii="Times New Roman" w:eastAsia="Times New Roman" w:hAnsi="Times New Roman" w:cs="Times New Roman"/>
                <w:color w:val="000000"/>
                <w:lang w:eastAsia="ru-RU"/>
              </w:rPr>
              <w:t>внимательно</w:t>
            </w:r>
            <w:proofErr w:type="gramEnd"/>
            <w:r w:rsidRPr="003C7EEC">
              <w:rPr>
                <w:rFonts w:ascii="Times New Roman" w:eastAsia="Times New Roman" w:hAnsi="Times New Roman" w:cs="Times New Roman"/>
                <w:color w:val="000000"/>
                <w:lang w:eastAsia="ru-RU"/>
              </w:rPr>
              <w:t xml:space="preserve"> слушать текст, действовать по сигналу; вызывать чувство радости от активных действий.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Взрослый читает стихи: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Мой веселый, звонкий мяч,</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Ты куда помчался вскачь?</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Желтый, красный, голубой,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Не угнаться за тобой!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(С. Маршак)</w:t>
            </w:r>
          </w:p>
          <w:p w:rsidR="003C7EEC" w:rsidRDefault="003C7EEC"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color w:val="000000"/>
                <w:lang w:eastAsia="ru-RU"/>
              </w:rPr>
              <w:t>Дети имитируют движения мяча, прыгают на месте. На слова «Не угнаться за тобой!» дети бегут от взрослого, который догоняет их. Дети, не умеющие прыгать, делают «пружинку».</w:t>
            </w:r>
          </w:p>
          <w:p w:rsidR="009749E8" w:rsidRDefault="009749E8" w:rsidP="003C7EEC">
            <w:pPr>
              <w:spacing w:after="0" w:line="240" w:lineRule="auto"/>
              <w:rPr>
                <w:rFonts w:ascii="Times New Roman" w:eastAsia="Times New Roman" w:hAnsi="Times New Roman" w:cs="Times New Roman"/>
                <w:color w:val="000000"/>
                <w:lang w:eastAsia="ru-RU"/>
              </w:rPr>
            </w:pPr>
          </w:p>
          <w:p w:rsidR="009749E8" w:rsidRPr="003C7EEC" w:rsidRDefault="009749E8" w:rsidP="009749E8">
            <w:pPr>
              <w:spacing w:after="0" w:line="240" w:lineRule="auto"/>
              <w:rPr>
                <w:rFonts w:ascii="Times New Roman" w:eastAsia="Times New Roman" w:hAnsi="Times New Roman" w:cs="Times New Roman"/>
                <w:color w:val="000000"/>
                <w:sz w:val="20"/>
                <w:szCs w:val="20"/>
                <w:lang w:eastAsia="ru-RU"/>
              </w:rPr>
            </w:pPr>
            <w:r w:rsidRPr="009749E8">
              <w:rPr>
                <w:rStyle w:val="c0"/>
                <w:rFonts w:ascii="Times New Roman" w:hAnsi="Times New Roman" w:cs="Times New Roman"/>
                <w:b/>
                <w:color w:val="000000"/>
                <w:sz w:val="24"/>
                <w:szCs w:val="24"/>
                <w:shd w:val="clear" w:color="auto" w:fill="FFFFFF"/>
              </w:rPr>
              <w:t>Бегите ко мне</w:t>
            </w:r>
            <w:r w:rsidRPr="009749E8">
              <w:rPr>
                <w:rStyle w:val="c0"/>
                <w:rFonts w:ascii="Times New Roman" w:hAnsi="Times New Roman" w:cs="Times New Roman"/>
                <w:color w:val="000000"/>
                <w:sz w:val="24"/>
                <w:szCs w:val="24"/>
                <w:shd w:val="clear" w:color="auto" w:fill="FFFFFF"/>
              </w:rPr>
              <w:t> </w:t>
            </w:r>
            <w:r w:rsidRPr="003C7EEC">
              <w:rPr>
                <w:rFonts w:ascii="Times New Roman" w:eastAsia="Times New Roman" w:hAnsi="Times New Roman" w:cs="Times New Roman"/>
                <w:b/>
                <w:bCs/>
                <w:color w:val="000000"/>
                <w:lang w:eastAsia="ru-RU"/>
              </w:rPr>
              <w:t>(2—3 года)</w:t>
            </w:r>
          </w:p>
          <w:p w:rsidR="009749E8" w:rsidRDefault="009749E8" w:rsidP="003C7EEC">
            <w:pPr>
              <w:spacing w:after="0" w:line="240" w:lineRule="auto"/>
              <w:rPr>
                <w:rFonts w:ascii="Times New Roman" w:eastAsia="Times New Roman" w:hAnsi="Times New Roman" w:cs="Times New Roman"/>
                <w:b/>
                <w:bCs/>
                <w:i/>
                <w:iCs/>
                <w:color w:val="000000"/>
                <w:lang w:eastAsia="ru-RU"/>
              </w:rPr>
            </w:pPr>
            <w:r>
              <w:rPr>
                <w:rFonts w:ascii="Times New Roman" w:eastAsia="Times New Roman" w:hAnsi="Times New Roman" w:cs="Times New Roman"/>
                <w:color w:val="000000"/>
                <w:sz w:val="24"/>
                <w:szCs w:val="24"/>
                <w:lang w:eastAsia="ru-RU"/>
              </w:rPr>
              <w:t>Совершенствовать бег в одном направлении</w:t>
            </w:r>
            <w:r w:rsidRPr="003C7EEC">
              <w:rPr>
                <w:rFonts w:ascii="Times New Roman" w:eastAsia="Times New Roman" w:hAnsi="Times New Roman" w:cs="Times New Roman"/>
                <w:color w:val="000000"/>
                <w:sz w:val="24"/>
                <w:szCs w:val="24"/>
                <w:lang w:eastAsia="ru-RU"/>
              </w:rPr>
              <w:t>; развивать воображение</w:t>
            </w:r>
          </w:p>
          <w:p w:rsidR="009749E8" w:rsidRPr="009749E8" w:rsidRDefault="009749E8"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xml:space="preserve">. </w:t>
            </w:r>
            <w:r w:rsidRPr="009749E8">
              <w:rPr>
                <w:rFonts w:ascii="Times New Roman" w:hAnsi="Times New Roman" w:cs="Times New Roman"/>
                <w:color w:val="000000"/>
                <w:sz w:val="24"/>
                <w:szCs w:val="24"/>
                <w:shd w:val="clear" w:color="auto" w:fill="FFFFFF"/>
              </w:rPr>
              <w:br/>
            </w:r>
            <w:r w:rsidRPr="009749E8">
              <w:rPr>
                <w:rStyle w:val="c0"/>
                <w:rFonts w:ascii="Times New Roman" w:hAnsi="Times New Roman" w:cs="Times New Roman"/>
                <w:color w:val="000000"/>
                <w:sz w:val="24"/>
                <w:szCs w:val="24"/>
                <w:shd w:val="clear" w:color="auto" w:fill="FFFFFF"/>
              </w:rPr>
              <w:t>Дети сидят на стульях, поставленных вдоль одной из сторон площадки. Воспитатель стоит у противоположной стороны. Он говорит: "Бегите ко мне, все, все бегите ко мне!" Дети бегут к воспитателю, который, разведя руки широко в стороны, делает вид, что хочет всех обнять. После того как дети соберутся около воспитателя, он уходит на другую сторону площадки и снова говорит: "Бегите ко мне!" Игра повторяется 4-5 раз. На слова воспитателя "Бегите домой!" малыши бегут к стульям, садятся и отдыхают. По правилам игры бежать к воспитателю можно только после слов "Бегите ко мне!", нельзя толкаться и мешать друг другу. </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Зайчик в домике (2—3 года)</w:t>
            </w:r>
          </w:p>
          <w:p w:rsidR="003C7EEC" w:rsidRPr="003C7EEC" w:rsidRDefault="001B5B39" w:rsidP="003C7EE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i/>
                <w:iCs/>
                <w:color w:val="000000"/>
                <w:lang w:eastAsia="ru-RU"/>
              </w:rPr>
              <w:t>Зада</w:t>
            </w:r>
            <w:r w:rsidR="003C7EEC" w:rsidRPr="003C7EEC">
              <w:rPr>
                <w:rFonts w:ascii="Times New Roman" w:eastAsia="Times New Roman" w:hAnsi="Times New Roman" w:cs="Times New Roman"/>
                <w:b/>
                <w:bCs/>
                <w:i/>
                <w:iCs/>
                <w:color w:val="000000"/>
                <w:lang w:eastAsia="ru-RU"/>
              </w:rPr>
              <w:t>чи</w:t>
            </w:r>
            <w:r w:rsidR="003C7EEC" w:rsidRPr="003C7EEC">
              <w:rPr>
                <w:rFonts w:ascii="Times New Roman" w:eastAsia="Times New Roman" w:hAnsi="Times New Roman" w:cs="Times New Roman"/>
                <w:color w:val="000000"/>
                <w:lang w:eastAsia="ru-RU"/>
              </w:rPr>
              <w:t xml:space="preserve">. Упражнять детей в прыжках; учить </w:t>
            </w:r>
            <w:proofErr w:type="gramStart"/>
            <w:r w:rsidR="003C7EEC" w:rsidRPr="003C7EEC">
              <w:rPr>
                <w:rFonts w:ascii="Times New Roman" w:eastAsia="Times New Roman" w:hAnsi="Times New Roman" w:cs="Times New Roman"/>
                <w:color w:val="000000"/>
                <w:lang w:eastAsia="ru-RU"/>
              </w:rPr>
              <w:t>сильно</w:t>
            </w:r>
            <w:proofErr w:type="gramEnd"/>
            <w:r w:rsidR="003C7EEC" w:rsidRPr="003C7EEC">
              <w:rPr>
                <w:rFonts w:ascii="Times New Roman" w:eastAsia="Times New Roman" w:hAnsi="Times New Roman" w:cs="Times New Roman"/>
                <w:color w:val="000000"/>
                <w:lang w:eastAsia="ru-RU"/>
              </w:rPr>
              <w:t xml:space="preserve"> отталкиваться от пола; побуждать действовать по сигналу.</w:t>
            </w:r>
          </w:p>
          <w:p w:rsidR="001B5B39" w:rsidRDefault="003C7EEC"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xml:space="preserve">. </w:t>
            </w:r>
          </w:p>
          <w:p w:rsidR="003C7EEC" w:rsidRDefault="003C7EEC"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color w:val="000000"/>
                <w:lang w:eastAsia="ru-RU"/>
              </w:rPr>
              <w:t>Обручи лежат на полу — это домики зайчиков. Зайчики прыгают по комнате, бегают. По сигналу взрослого «Серый волк!» бегут в свои домики. Затем игра продолжается. В игре может участвовать один ребенок или несколько детей. Воспитатель хвалит детей: «Молодцы, зайчата! Все убежали от волка!»</w:t>
            </w:r>
          </w:p>
          <w:p w:rsidR="00F22DBB" w:rsidRDefault="00F22DBB" w:rsidP="003C7EEC">
            <w:pPr>
              <w:spacing w:after="0" w:line="240" w:lineRule="auto"/>
              <w:rPr>
                <w:rFonts w:ascii="Times New Roman" w:eastAsia="Times New Roman" w:hAnsi="Times New Roman" w:cs="Times New Roman"/>
                <w:color w:val="000000"/>
                <w:lang w:eastAsia="ru-RU"/>
              </w:rPr>
            </w:pPr>
          </w:p>
          <w:p w:rsidR="00F22DBB" w:rsidRPr="00F22DBB" w:rsidRDefault="00F22DBB" w:rsidP="00F22DBB">
            <w:pPr>
              <w:spacing w:after="0" w:line="240" w:lineRule="auto"/>
              <w:rPr>
                <w:rFonts w:ascii="Times New Roman" w:eastAsia="Times New Roman" w:hAnsi="Times New Roman" w:cs="Times New Roman"/>
                <w:color w:val="000000"/>
                <w:sz w:val="24"/>
                <w:szCs w:val="24"/>
                <w:lang w:eastAsia="ru-RU"/>
              </w:rPr>
            </w:pP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12" w:name="e544da313f91fc8966f37b31ccc6bb29e2110d4c"/>
      <w:bookmarkStart w:id="13" w:name="7"/>
      <w:bookmarkEnd w:id="12"/>
      <w:bookmarkEnd w:id="13"/>
    </w:p>
    <w:tbl>
      <w:tblPr>
        <w:tblW w:w="14850" w:type="dxa"/>
        <w:tblCellMar>
          <w:left w:w="0" w:type="dxa"/>
          <w:right w:w="0" w:type="dxa"/>
        </w:tblCellMar>
        <w:tblLook w:val="04A0"/>
      </w:tblPr>
      <w:tblGrid>
        <w:gridCol w:w="7621"/>
        <w:gridCol w:w="7229"/>
      </w:tblGrid>
      <w:tr w:rsidR="003C7EEC" w:rsidRPr="003C7EEC" w:rsidTr="00994B2D">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Птички в гнездышках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Учить спрыгивать с небольшой высоты, бегать врассыпную; развивать внимание.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Дети-птички встают на небольшие возвышения (кубы, бруски высотой 5—10 см), расположенные на одной стороне комнаты, площадки.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Взрослый говорит: «На улице солнышко светит, все птички вылетают из гнездышек, ищут зернышки». Дети-птички спрыгивают или сходят с возвышений, летают, размахивают крылышками, приседают, клюют зернышки. По сигналу взрослого «Дождь пошел!» птички улетают в свои гнездышки.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Когда дети освоят игру, взрослый вместо слов «Дождь пошел!- раскрывает зонтик, а дети-птички на этот сигнал прячутся и гнездышки.</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Гуси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Совершенствовать бег в сочетании с действиями рук; вызывать потребность к подражанию; получать удовольствие от совместных действий.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Дети изображают гусей, располагаясь в одном конце комнаты, в другом конце стоит взрослый. По очереди говорят: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Взрослый. Гуси-гуси!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Дети. Га-га-га!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Взрослый</w:t>
            </w:r>
            <w:proofErr w:type="gramStart"/>
            <w:r w:rsidRPr="003C7EEC">
              <w:rPr>
                <w:rFonts w:ascii="Times New Roman" w:eastAsia="Times New Roman" w:hAnsi="Times New Roman" w:cs="Times New Roman"/>
                <w:color w:val="000000"/>
                <w:sz w:val="24"/>
                <w:szCs w:val="24"/>
                <w:lang w:eastAsia="ru-RU"/>
              </w:rPr>
              <w:t xml:space="preserve">   Е</w:t>
            </w:r>
            <w:proofErr w:type="gramEnd"/>
            <w:r w:rsidRPr="003C7EEC">
              <w:rPr>
                <w:rFonts w:ascii="Times New Roman" w:eastAsia="Times New Roman" w:hAnsi="Times New Roman" w:cs="Times New Roman"/>
                <w:color w:val="000000"/>
                <w:sz w:val="24"/>
                <w:szCs w:val="24"/>
                <w:lang w:eastAsia="ru-RU"/>
              </w:rPr>
              <w:t>сть хотите?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Дети. Да-да-да!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Взрослый. Идите ко мне!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Дети-гуси летят к взрослому, размахивая крыльями, шипя: «</w:t>
            </w:r>
            <w:proofErr w:type="spellStart"/>
            <w:r w:rsidRPr="003C7EEC">
              <w:rPr>
                <w:rFonts w:ascii="Times New Roman" w:eastAsia="Times New Roman" w:hAnsi="Times New Roman" w:cs="Times New Roman"/>
                <w:color w:val="000000"/>
                <w:sz w:val="24"/>
                <w:szCs w:val="24"/>
                <w:lang w:eastAsia="ru-RU"/>
              </w:rPr>
              <w:t>Ш-ш-ш</w:t>
            </w:r>
            <w:proofErr w:type="spellEnd"/>
            <w:r w:rsidRPr="003C7EEC">
              <w:rPr>
                <w:rFonts w:ascii="Times New Roman" w:eastAsia="Times New Roman" w:hAnsi="Times New Roman" w:cs="Times New Roman"/>
                <w:color w:val="000000"/>
                <w:sz w:val="24"/>
                <w:szCs w:val="24"/>
                <w:lang w:eastAsia="ru-RU"/>
              </w:rPr>
              <w:t>»</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Затем взрослый говорит: «Кш! Бегите в поле!» Гуси убегают на свое место.</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14" w:name="a9aba619a4a30ca526eaeb6a3234c3f669ef4995"/>
      <w:bookmarkStart w:id="15" w:name="8"/>
      <w:bookmarkEnd w:id="14"/>
      <w:bookmarkEnd w:id="15"/>
    </w:p>
    <w:tbl>
      <w:tblPr>
        <w:tblW w:w="14850" w:type="dxa"/>
        <w:tblCellMar>
          <w:left w:w="0" w:type="dxa"/>
          <w:right w:w="0" w:type="dxa"/>
        </w:tblCellMar>
        <w:tblLook w:val="04A0"/>
      </w:tblPr>
      <w:tblGrid>
        <w:gridCol w:w="7621"/>
        <w:gridCol w:w="7229"/>
      </w:tblGrid>
      <w:tr w:rsidR="003C7EEC" w:rsidRPr="003C7EEC" w:rsidTr="006F1265">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Мотыльки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Повысить двигательную активность; вызвать интерес и желание выполнять действия в соответствии с текстом.</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Дети изображают мотыльков. Взрослый поет или говорит:</w:t>
            </w:r>
          </w:p>
          <w:tbl>
            <w:tblPr>
              <w:tblW w:w="5760" w:type="dxa"/>
              <w:tblCellMar>
                <w:left w:w="0" w:type="dxa"/>
                <w:right w:w="0" w:type="dxa"/>
              </w:tblCellMar>
              <w:tblLook w:val="04A0"/>
            </w:tblPr>
            <w:tblGrid>
              <w:gridCol w:w="2236"/>
              <w:gridCol w:w="3524"/>
            </w:tblGrid>
            <w:tr w:rsidR="003C7EEC" w:rsidRPr="003C7EEC">
              <w:trPr>
                <w:trHeight w:val="180"/>
              </w:trPr>
              <w:tc>
                <w:tcPr>
                  <w:tcW w:w="190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bookmarkStart w:id="16" w:name="9"/>
                  <w:bookmarkStart w:id="17" w:name="66640f33afc2857fd71d2b6210e0b188cd0342db"/>
                  <w:bookmarkEnd w:id="16"/>
                  <w:bookmarkEnd w:id="17"/>
                  <w:r w:rsidRPr="003C7EEC">
                    <w:rPr>
                      <w:rFonts w:ascii="Times New Roman" w:eastAsia="Times New Roman" w:hAnsi="Times New Roman" w:cs="Times New Roman"/>
                      <w:color w:val="000000"/>
                      <w:sz w:val="24"/>
                      <w:szCs w:val="24"/>
                      <w:lang w:eastAsia="ru-RU"/>
                    </w:rPr>
                    <w:t xml:space="preserve">На </w:t>
                  </w:r>
                  <w:proofErr w:type="gramStart"/>
                  <w:r w:rsidRPr="003C7EEC">
                    <w:rPr>
                      <w:rFonts w:ascii="Times New Roman" w:eastAsia="Times New Roman" w:hAnsi="Times New Roman" w:cs="Times New Roman"/>
                      <w:color w:val="000000"/>
                      <w:sz w:val="24"/>
                      <w:szCs w:val="24"/>
                      <w:lang w:eastAsia="ru-RU"/>
                    </w:rPr>
                    <w:t>зеленом</w:t>
                  </w:r>
                  <w:proofErr w:type="gramEnd"/>
                  <w:r w:rsidRPr="003C7EEC">
                    <w:rPr>
                      <w:rFonts w:ascii="Times New Roman" w:eastAsia="Times New Roman" w:hAnsi="Times New Roman" w:cs="Times New Roman"/>
                      <w:color w:val="000000"/>
                      <w:sz w:val="24"/>
                      <w:szCs w:val="24"/>
                      <w:lang w:eastAsia="ru-RU"/>
                    </w:rPr>
                    <w:t xml:space="preserve"> на лугу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Мотыльки летают.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И с цветочка на цветок  </w:t>
                  </w:r>
                </w:p>
                <w:p w:rsidR="003C7EEC" w:rsidRPr="003C7EEC" w:rsidRDefault="003C7EEC" w:rsidP="003C7EEC">
                  <w:pPr>
                    <w:spacing w:after="0" w:line="180" w:lineRule="atLeast"/>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Весело порхают.          </w:t>
                  </w:r>
                </w:p>
              </w:tc>
              <w:tc>
                <w:tcPr>
                  <w:tcW w:w="30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180" w:lineRule="atLeast"/>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 xml:space="preserve">  (Дети-мотыльки бегают, машут крылышками руками, порхают с кочки на кочку (мягкие дорожки или </w:t>
                  </w:r>
                  <w:proofErr w:type="gramStart"/>
                  <w:r w:rsidRPr="003C7EEC">
                    <w:rPr>
                      <w:rFonts w:ascii="Times New Roman" w:eastAsia="Times New Roman" w:hAnsi="Times New Roman" w:cs="Times New Roman"/>
                      <w:color w:val="000000"/>
                      <w:sz w:val="24"/>
                      <w:szCs w:val="24"/>
                      <w:lang w:eastAsia="ru-RU"/>
                    </w:rPr>
                    <w:t>коврики</w:t>
                  </w:r>
                  <w:proofErr w:type="gramEnd"/>
                  <w:r w:rsidRPr="003C7EEC">
                    <w:rPr>
                      <w:rFonts w:ascii="Times New Roman" w:eastAsia="Times New Roman" w:hAnsi="Times New Roman" w:cs="Times New Roman"/>
                      <w:color w:val="000000"/>
                      <w:sz w:val="24"/>
                      <w:szCs w:val="24"/>
                      <w:lang w:eastAsia="ru-RU"/>
                    </w:rPr>
                    <w:t xml:space="preserve">   разложенные по группе).)</w:t>
                  </w:r>
                </w:p>
              </w:tc>
            </w:tr>
            <w:tr w:rsidR="003C7EEC" w:rsidRPr="003C7EEC">
              <w:trPr>
                <w:trHeight w:val="240"/>
              </w:trPr>
              <w:tc>
                <w:tcPr>
                  <w:tcW w:w="1904"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Таня вышла на лужок,</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 У нее в руках сачок.</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Берегись-ка, мотылек,</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Улетай скорей, дружок!</w:t>
                  </w:r>
                </w:p>
              </w:tc>
              <w:tc>
                <w:tcPr>
                  <w:tcW w:w="30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proofErr w:type="gramStart"/>
                  <w:r w:rsidRPr="003C7EEC">
                    <w:rPr>
                      <w:rFonts w:ascii="Times New Roman" w:eastAsia="Times New Roman" w:hAnsi="Times New Roman" w:cs="Times New Roman"/>
                      <w:color w:val="000000"/>
                      <w:sz w:val="24"/>
                      <w:szCs w:val="24"/>
                      <w:lang w:eastAsia="ru-RU"/>
                    </w:rPr>
                    <w:t>(Взрослый держит в руках яркий сачок и пытается поймать мотыльков.</w:t>
                  </w:r>
                  <w:proofErr w:type="gramEnd"/>
                  <w:r w:rsidRPr="003C7EEC">
                    <w:rPr>
                      <w:rFonts w:ascii="Times New Roman" w:eastAsia="Times New Roman" w:hAnsi="Times New Roman" w:cs="Times New Roman"/>
                      <w:color w:val="000000"/>
                      <w:sz w:val="24"/>
                      <w:szCs w:val="24"/>
                      <w:lang w:eastAsia="ru-RU"/>
                    </w:rPr>
                    <w:t xml:space="preserve"> </w:t>
                  </w:r>
                  <w:proofErr w:type="gramStart"/>
                  <w:r w:rsidRPr="003C7EEC">
                    <w:rPr>
                      <w:rFonts w:ascii="Times New Roman" w:eastAsia="Times New Roman" w:hAnsi="Times New Roman" w:cs="Times New Roman"/>
                      <w:color w:val="000000"/>
                      <w:sz w:val="24"/>
                      <w:szCs w:val="24"/>
                      <w:lang w:eastAsia="ru-RU"/>
                    </w:rPr>
                    <w:t>Дети убегают.)</w:t>
                  </w:r>
                  <w:proofErr w:type="gramEnd"/>
                </w:p>
              </w:tc>
            </w:tr>
          </w:tbl>
          <w:p w:rsidR="003C7EEC" w:rsidRPr="003C7EEC" w:rsidRDefault="003C7EEC" w:rsidP="003C7EEC">
            <w:pPr>
              <w:spacing w:after="0" w:line="240" w:lineRule="auto"/>
              <w:rPr>
                <w:rFonts w:ascii="Times New Roman" w:eastAsia="Times New Roman" w:hAnsi="Times New Roman" w:cs="Times New Roman"/>
                <w:sz w:val="24"/>
                <w:szCs w:val="24"/>
                <w:lang w:eastAsia="ru-RU"/>
              </w:rPr>
            </w:pP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Кот Васька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Повысить двигательную активность; способствовать возникновению положительных эмоций от совместных действий.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Дети-мышки сидят на стульчиках или на ковре. Один ребенок изображает кота Ваську. Он прогуливается перед детьми-мышками, подражая коту (идет на носочках, оглядывается вправо, влево, мяукает).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Взрослый и дети поют или говорят: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Ходит Васька беленький,            А бежит стрелой,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Хвост у Васьки серенький,         А бежит стрелой.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Кот бежит к стульчику, стоящему в конце комнаты, и садится па него, засыпает. Взрослый и дети поют: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Глазки закрываются,               Зубы у кота —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proofErr w:type="gramStart"/>
            <w:r w:rsidRPr="003C7EEC">
              <w:rPr>
                <w:rFonts w:ascii="Times New Roman" w:eastAsia="Times New Roman" w:hAnsi="Times New Roman" w:cs="Times New Roman"/>
                <w:color w:val="000000"/>
                <w:sz w:val="24"/>
                <w:szCs w:val="24"/>
                <w:lang w:eastAsia="ru-RU"/>
              </w:rPr>
              <w:t>Спит</w:t>
            </w:r>
            <w:proofErr w:type="gramEnd"/>
            <w:r w:rsidRPr="003C7EEC">
              <w:rPr>
                <w:rFonts w:ascii="Times New Roman" w:eastAsia="Times New Roman" w:hAnsi="Times New Roman" w:cs="Times New Roman"/>
                <w:color w:val="000000"/>
                <w:sz w:val="24"/>
                <w:szCs w:val="24"/>
                <w:lang w:eastAsia="ru-RU"/>
              </w:rPr>
              <w:t xml:space="preserve"> иль притворяется?         Острая игла.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Взрослый идет посмотреть, спит ли котик, и приглашает детей-мышек погулять. Мышки подбегают к стулу и скребут по нему. Взрослый говорит: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Только мышки заскребут,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Серый Васька — тут как тут.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Всех поймает он!</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Кот догоняет мышек, а они убегают от него.</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18" w:name="a5d7031c350df8c1f040c9e1f0aa9f55336cd6d8"/>
      <w:bookmarkStart w:id="19" w:name="10"/>
      <w:bookmarkEnd w:id="18"/>
      <w:bookmarkEnd w:id="19"/>
    </w:p>
    <w:tbl>
      <w:tblPr>
        <w:tblW w:w="14850" w:type="dxa"/>
        <w:tblCellMar>
          <w:left w:w="0" w:type="dxa"/>
          <w:right w:w="0" w:type="dxa"/>
        </w:tblCellMar>
        <w:tblLook w:val="04A0"/>
      </w:tblPr>
      <w:tblGrid>
        <w:gridCol w:w="7621"/>
        <w:gridCol w:w="7229"/>
      </w:tblGrid>
      <w:tr w:rsidR="003C7EEC" w:rsidRPr="003C7EEC" w:rsidTr="006F1265">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 xml:space="preserve">У медведя </w:t>
            </w:r>
            <w:proofErr w:type="gramStart"/>
            <w:r w:rsidRPr="003C7EEC">
              <w:rPr>
                <w:rFonts w:ascii="Times New Roman" w:eastAsia="Times New Roman" w:hAnsi="Times New Roman" w:cs="Times New Roman"/>
                <w:b/>
                <w:bCs/>
                <w:color w:val="000000"/>
                <w:sz w:val="24"/>
                <w:szCs w:val="24"/>
                <w:lang w:eastAsia="ru-RU"/>
              </w:rPr>
              <w:t>во</w:t>
            </w:r>
            <w:proofErr w:type="gramEnd"/>
            <w:r w:rsidRPr="003C7EEC">
              <w:rPr>
                <w:rFonts w:ascii="Times New Roman" w:eastAsia="Times New Roman" w:hAnsi="Times New Roman" w:cs="Times New Roman"/>
                <w:b/>
                <w:bCs/>
                <w:color w:val="000000"/>
                <w:sz w:val="24"/>
                <w:szCs w:val="24"/>
                <w:lang w:eastAsia="ru-RU"/>
              </w:rPr>
              <w:t xml:space="preserve"> бору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xml:space="preserve">. Совершенствовать бег в одном и разных напряжениях; развивать воображение; поощрять </w:t>
            </w:r>
            <w:proofErr w:type="gramStart"/>
            <w:r w:rsidRPr="003C7EEC">
              <w:rPr>
                <w:rFonts w:ascii="Times New Roman" w:eastAsia="Times New Roman" w:hAnsi="Times New Roman" w:cs="Times New Roman"/>
                <w:color w:val="000000"/>
                <w:sz w:val="24"/>
                <w:szCs w:val="24"/>
                <w:lang w:eastAsia="ru-RU"/>
              </w:rPr>
              <w:t>самостоятельные</w:t>
            </w:r>
            <w:proofErr w:type="gramEnd"/>
            <w:r w:rsidRPr="003C7EEC">
              <w:rPr>
                <w:rFonts w:ascii="Times New Roman" w:eastAsia="Times New Roman" w:hAnsi="Times New Roman" w:cs="Times New Roman"/>
                <w:color w:val="000000"/>
                <w:sz w:val="24"/>
                <w:szCs w:val="24"/>
                <w:lang w:eastAsia="ru-RU"/>
              </w:rPr>
              <w:t xml:space="preserve"> действий детой.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В лесу сидит медведь. Роль медведи вначале может выполнять взрослый, например помощник нос миттеля. Когда дети хорошо освоят игру, можно на роль медведя выбрать ребенка.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На противоположной стороне леса живут дети. Воспитатель говорит: «Пойдемте, дети, в лес гулять, грибы, ягоды собирать». Дети идут в лес, имитируя сбор грибов, ягод. Воспитатель читает стихотворение: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У медведя во бору</w:t>
            </w:r>
            <w:proofErr w:type="gramStart"/>
            <w:r w:rsidRPr="003C7EEC">
              <w:rPr>
                <w:rFonts w:ascii="Times New Roman" w:eastAsia="Times New Roman" w:hAnsi="Times New Roman" w:cs="Times New Roman"/>
                <w:color w:val="000000"/>
                <w:sz w:val="24"/>
                <w:szCs w:val="24"/>
                <w:lang w:eastAsia="ru-RU"/>
              </w:rPr>
              <w:t xml:space="preserve">         А</w:t>
            </w:r>
            <w:proofErr w:type="gramEnd"/>
            <w:r w:rsidRPr="003C7EEC">
              <w:rPr>
                <w:rFonts w:ascii="Times New Roman" w:eastAsia="Times New Roman" w:hAnsi="Times New Roman" w:cs="Times New Roman"/>
                <w:color w:val="000000"/>
                <w:sz w:val="24"/>
                <w:szCs w:val="24"/>
                <w:lang w:eastAsia="ru-RU"/>
              </w:rPr>
              <w:t xml:space="preserve"> медведь сидит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Грибы, ягоды беру,         И на нас рычит.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Когда воспитатель скажет последнюю строчку, медведь с рычанием выбегает из берлоги, а дети убегают домой.</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БЕГА, ПРЫЖКОВ</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Догони мяч (2 года 6 месяцев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Совершенствовать бег в разном направлении; вызывать оживление, радость у ребенка; поощрять самостоятельность.</w:t>
            </w:r>
          </w:p>
          <w:p w:rsidR="003C7EEC" w:rsidRDefault="003C7EEC" w:rsidP="003C7EEC">
            <w:pPr>
              <w:spacing w:after="0" w:line="240" w:lineRule="auto"/>
              <w:rPr>
                <w:rFonts w:ascii="Times New Roman" w:eastAsia="Times New Roman" w:hAnsi="Times New Roman" w:cs="Times New Roman"/>
                <w:color w:val="000000"/>
                <w:sz w:val="24"/>
                <w:szCs w:val="24"/>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Взрослый бросает мяч и говорит: «Раз, два, три, беги!» Ребенок должен побежать только после слова «беги» и догнать мяч. Взрослый бросает мяч в разных направлениях.</w:t>
            </w:r>
          </w:p>
          <w:p w:rsidR="00FA2034" w:rsidRDefault="00FA2034" w:rsidP="003C7EEC">
            <w:pPr>
              <w:spacing w:after="0" w:line="240" w:lineRule="auto"/>
              <w:rPr>
                <w:rFonts w:ascii="Times New Roman" w:eastAsia="Times New Roman" w:hAnsi="Times New Roman" w:cs="Times New Roman"/>
                <w:color w:val="000000"/>
                <w:sz w:val="24"/>
                <w:szCs w:val="24"/>
                <w:lang w:eastAsia="ru-RU"/>
              </w:rPr>
            </w:pPr>
          </w:p>
          <w:p w:rsidR="00ED4462" w:rsidRDefault="00FA2034" w:rsidP="00ED4462">
            <w:pPr>
              <w:pStyle w:val="a3"/>
              <w:spacing w:before="0" w:beforeAutospacing="0" w:after="0" w:afterAutospacing="0"/>
              <w:ind w:right="375"/>
              <w:rPr>
                <w:color w:val="000000"/>
              </w:rPr>
            </w:pPr>
            <w:r w:rsidRPr="00FA2034">
              <w:rPr>
                <w:b/>
                <w:bCs/>
                <w:color w:val="000000"/>
              </w:rPr>
              <w:t>Самолеты</w:t>
            </w:r>
            <w:r w:rsidRPr="00FA2034">
              <w:rPr>
                <w:color w:val="000000"/>
              </w:rPr>
              <w:t> </w:t>
            </w:r>
            <w:r w:rsidR="00ED4462" w:rsidRPr="00ED4462">
              <w:rPr>
                <w:b/>
                <w:color w:val="000000"/>
              </w:rPr>
              <w:t>(1,5</w:t>
            </w:r>
            <w:r w:rsidR="001B5B39">
              <w:rPr>
                <w:b/>
                <w:color w:val="000000"/>
              </w:rPr>
              <w:t xml:space="preserve"> </w:t>
            </w:r>
            <w:r w:rsidR="00ED4462" w:rsidRPr="00ED4462">
              <w:rPr>
                <w:b/>
                <w:color w:val="000000"/>
              </w:rPr>
              <w:t>-</w:t>
            </w:r>
            <w:r w:rsidR="001B5B39">
              <w:rPr>
                <w:b/>
                <w:color w:val="000000"/>
              </w:rPr>
              <w:t xml:space="preserve"> </w:t>
            </w:r>
            <w:r w:rsidR="00ED4462" w:rsidRPr="00ED4462">
              <w:rPr>
                <w:b/>
                <w:color w:val="000000"/>
              </w:rPr>
              <w:t>3года)</w:t>
            </w:r>
            <w:r w:rsidRPr="00ED4462">
              <w:rPr>
                <w:b/>
                <w:color w:val="000000"/>
              </w:rPr>
              <w:br/>
            </w:r>
            <w:r w:rsidRPr="00FA2034">
              <w:rPr>
                <w:color w:val="000000"/>
              </w:rPr>
              <w:t>Цель: формировать умение двигаться в разных направлениях не наталкиваясь друг на друга; приучать действовать по сигналу.</w:t>
            </w:r>
          </w:p>
          <w:p w:rsidR="00ED4462" w:rsidRDefault="00ED4462" w:rsidP="00ED4462">
            <w:pPr>
              <w:pStyle w:val="a3"/>
              <w:spacing w:before="0" w:beforeAutospacing="0" w:after="0" w:afterAutospacing="0"/>
              <w:ind w:right="375"/>
              <w:rPr>
                <w:b/>
                <w:i/>
                <w:color w:val="000000"/>
              </w:rPr>
            </w:pPr>
            <w:r w:rsidRPr="003C7EEC">
              <w:rPr>
                <w:b/>
                <w:bCs/>
                <w:i/>
                <w:iCs/>
                <w:color w:val="000000"/>
              </w:rPr>
              <w:t>Содержани</w:t>
            </w:r>
            <w:r>
              <w:rPr>
                <w:b/>
                <w:bCs/>
                <w:i/>
                <w:iCs/>
                <w:color w:val="000000"/>
              </w:rPr>
              <w:t xml:space="preserve">е </w:t>
            </w:r>
            <w:r w:rsidR="00FA2034" w:rsidRPr="00ED4462">
              <w:rPr>
                <w:b/>
                <w:i/>
                <w:color w:val="000000"/>
              </w:rPr>
              <w:t>игры</w:t>
            </w:r>
            <w:r>
              <w:rPr>
                <w:b/>
                <w:i/>
                <w:color w:val="000000"/>
              </w:rPr>
              <w:t>.</w:t>
            </w:r>
          </w:p>
          <w:p w:rsidR="00FA2034" w:rsidRPr="00FA2034" w:rsidRDefault="00ED4462" w:rsidP="00ED4462">
            <w:pPr>
              <w:pStyle w:val="a3"/>
              <w:spacing w:before="0" w:beforeAutospacing="0" w:after="0" w:afterAutospacing="0"/>
              <w:ind w:right="375"/>
              <w:rPr>
                <w:color w:val="000000"/>
              </w:rPr>
            </w:pPr>
            <w:r>
              <w:rPr>
                <w:color w:val="000000"/>
              </w:rPr>
              <w:t>П</w:t>
            </w:r>
            <w:r w:rsidR="00FA2034" w:rsidRPr="00FA2034">
              <w:rPr>
                <w:color w:val="000000"/>
              </w:rPr>
              <w:t xml:space="preserve">еред игрой </w:t>
            </w:r>
            <w:r w:rsidR="00FA2034">
              <w:rPr>
                <w:color w:val="000000"/>
              </w:rPr>
              <w:t>необходимо показать все игровые</w:t>
            </w:r>
            <w:r>
              <w:rPr>
                <w:color w:val="000000"/>
              </w:rPr>
              <w:t xml:space="preserve"> </w:t>
            </w:r>
            <w:r w:rsidR="00FA2034" w:rsidRPr="00FA2034">
              <w:rPr>
                <w:color w:val="000000"/>
              </w:rPr>
              <w:t xml:space="preserve">движения. Дети становятся на одной стороне площадки. Воспитатель говорит «К полету </w:t>
            </w:r>
            <w:proofErr w:type="gramStart"/>
            <w:r w:rsidR="00FA2034" w:rsidRPr="00FA2034">
              <w:rPr>
                <w:color w:val="000000"/>
              </w:rPr>
              <w:t>готовы</w:t>
            </w:r>
            <w:proofErr w:type="gramEnd"/>
            <w:r w:rsidR="00FA2034" w:rsidRPr="00FA2034">
              <w:rPr>
                <w:color w:val="000000"/>
              </w:rPr>
              <w:t>.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FA2034" w:rsidRPr="003C7EEC" w:rsidRDefault="00FA2034" w:rsidP="003C7EEC">
            <w:pPr>
              <w:spacing w:after="0" w:line="240" w:lineRule="auto"/>
              <w:rPr>
                <w:rFonts w:ascii="Times New Roman" w:eastAsia="Times New Roman" w:hAnsi="Times New Roman" w:cs="Times New Roman"/>
                <w:color w:val="000000"/>
                <w:sz w:val="20"/>
                <w:szCs w:val="20"/>
                <w:lang w:eastAsia="ru-RU"/>
              </w:rPr>
            </w:pP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20" w:name="dbd692517ca7b4ba8d620fe8247cb9fc1f911680"/>
      <w:bookmarkStart w:id="21" w:name="11"/>
      <w:bookmarkEnd w:id="20"/>
      <w:bookmarkEnd w:id="21"/>
    </w:p>
    <w:tbl>
      <w:tblPr>
        <w:tblW w:w="14850" w:type="dxa"/>
        <w:tblCellMar>
          <w:left w:w="0" w:type="dxa"/>
          <w:right w:w="0" w:type="dxa"/>
        </w:tblCellMar>
        <w:tblLook w:val="04A0"/>
      </w:tblPr>
      <w:tblGrid>
        <w:gridCol w:w="7621"/>
        <w:gridCol w:w="7229"/>
      </w:tblGrid>
      <w:tr w:rsidR="003C7EEC" w:rsidRPr="003C7EEC" w:rsidTr="006F1265">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ОРИЕНТИРОВКА В ПРОСТРАНСТВЕ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Колокольчик (1 год 6 месяцев — 2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Учить ориентироваться в пространстве; развивать умение бегать в разных направлениях; вызывать чувство радости от совместных действий.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Взрослый привлекает внимание детей звучанием колокольчика, показывает его детям, звенит им и быстро прячет за спину (повторяет это несколько раз). Дети могут приговаривать: «Динь-динь». Затем взрослый бежит в противоположную сторону, звеня колокольчиком и напевая: «Я бегу, бегу, бегу, в колокольчик я звеню». Добежав до противоположной стороны комнаты, взрослый быстро поворачивается, садится на корточки, прячет колокольчик позади себя, широко разводит руки в стороны и говорит: «Все сюда ко мне бегите, колокольчик мой найдите».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Ребенок, прибежавший раньше других и нашедший колокольчик, звонит и отдает его взрослому. Игра повторяется. Взрослый дает возможность всем позвонить в колокольчик</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ОРИЕНТИРОВКА В ПРОСТРАНСТВЕ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Колокольчик (1 год 6 месяцев — 2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Учить ориентироваться в пространстве; развивать умение бегать в разных направлениях; вызывать чувство радости от совместных действий.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Взрослый привлекает внимание детей звучанием колокольчика, показывает его детям, звенит им и быстро прячет за спину (повторяет это несколько раз). Дети могут приговаривать: «Динь-динь». Затем взрослый бежит в противоположную сторону, звеня колокольчиком и напевая: «Я бегу, бегу, бегу, в колокольчик я звеню». Добежав до противоположной стороны комнаты, взрослый быстро поворачивается, садится на корточки, прячет колокольчик позади себя, широко разводит руки в стороны и говорит: «Все сюда ко мне бегите, колокольчик мой найдите».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Ребенок, прибежавший раньше других и нашедший колокольчик, звонит и отдает его взрослому. Игра повторяется. Взрослый дает возможность всем позвонить в колокольчик</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22" w:name="f551a2eb0ee3f321c2be0a3132593c5a78839c4d"/>
      <w:bookmarkStart w:id="23" w:name="12"/>
      <w:bookmarkEnd w:id="22"/>
      <w:bookmarkEnd w:id="23"/>
    </w:p>
    <w:tbl>
      <w:tblPr>
        <w:tblW w:w="14850" w:type="dxa"/>
        <w:tblCellMar>
          <w:left w:w="0" w:type="dxa"/>
          <w:right w:w="0" w:type="dxa"/>
        </w:tblCellMar>
        <w:tblLook w:val="04A0"/>
      </w:tblPr>
      <w:tblGrid>
        <w:gridCol w:w="7621"/>
        <w:gridCol w:w="7229"/>
      </w:tblGrid>
      <w:tr w:rsidR="003C7EEC" w:rsidRPr="003C7EEC" w:rsidTr="006F1265">
        <w:trPr>
          <w:trHeight w:val="788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ОРИЕНТИРОВКА В ПРОСТРАНСТВЕ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Лиса и цыплята (3 года)</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3C7EEC">
              <w:rPr>
                <w:rFonts w:ascii="Times New Roman" w:eastAsia="Times New Roman" w:hAnsi="Times New Roman" w:cs="Times New Roman"/>
                <w:color w:val="000000"/>
                <w:sz w:val="20"/>
                <w:szCs w:val="20"/>
                <w:lang w:eastAsia="ru-RU"/>
              </w:rPr>
              <w:t xml:space="preserve">Задачи. Совершенствовать ходьбу и бег в определенном направлении; развивать </w:t>
            </w:r>
            <w:r w:rsidRPr="006F1265">
              <w:rPr>
                <w:rFonts w:ascii="Times New Roman" w:eastAsia="Times New Roman" w:hAnsi="Times New Roman" w:cs="Times New Roman"/>
                <w:color w:val="000000"/>
                <w:sz w:val="24"/>
                <w:szCs w:val="24"/>
                <w:lang w:eastAsia="ru-RU"/>
              </w:rPr>
              <w:t>внимание; побуждать к самостоятельности; поощрять действия детей, вызывать у них чувство радости от успешных действий.</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6F1265">
              <w:rPr>
                <w:rFonts w:ascii="Times New Roman" w:eastAsia="Times New Roman" w:hAnsi="Times New Roman" w:cs="Times New Roman"/>
                <w:color w:val="000000"/>
                <w:sz w:val="24"/>
                <w:szCs w:val="24"/>
                <w:lang w:eastAsia="ru-RU"/>
              </w:rPr>
              <w:t>Содержание игры. Дети изображают цыплят, вышедших на прогулку. Цыплята весело бегают, машут крылышками, клюют зернышки. Взрослый говорит, а дети выполняют действия:</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6F1265">
              <w:rPr>
                <w:rFonts w:ascii="Times New Roman" w:eastAsia="Times New Roman" w:hAnsi="Times New Roman" w:cs="Times New Roman"/>
                <w:color w:val="000000"/>
                <w:sz w:val="24"/>
                <w:szCs w:val="24"/>
                <w:lang w:eastAsia="ru-RU"/>
              </w:rPr>
              <w:t>Впереди из-за куста</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6F1265">
              <w:rPr>
                <w:rFonts w:ascii="Times New Roman" w:eastAsia="Times New Roman" w:hAnsi="Times New Roman" w:cs="Times New Roman"/>
                <w:color w:val="000000"/>
                <w:sz w:val="24"/>
                <w:szCs w:val="24"/>
                <w:lang w:eastAsia="ru-RU"/>
              </w:rPr>
              <w:t>Смотрит хитрая лиса.        (Цыплята настораживаются.)                </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6F1265">
              <w:rPr>
                <w:rFonts w:ascii="Times New Roman" w:eastAsia="Times New Roman" w:hAnsi="Times New Roman" w:cs="Times New Roman"/>
                <w:color w:val="000000"/>
                <w:sz w:val="24"/>
                <w:szCs w:val="24"/>
                <w:lang w:eastAsia="ru-RU"/>
              </w:rPr>
              <w:t>Мы лису обхитрим,</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6F1265">
              <w:rPr>
                <w:rFonts w:ascii="Times New Roman" w:eastAsia="Times New Roman" w:hAnsi="Times New Roman" w:cs="Times New Roman"/>
                <w:color w:val="000000"/>
                <w:sz w:val="24"/>
                <w:szCs w:val="24"/>
                <w:lang w:eastAsia="ru-RU"/>
              </w:rPr>
              <w:t>Тихо-тихо убежим.        </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6F1265">
              <w:rPr>
                <w:rFonts w:ascii="Times New Roman" w:eastAsia="Times New Roman" w:hAnsi="Times New Roman" w:cs="Times New Roman"/>
                <w:color w:val="000000"/>
                <w:sz w:val="24"/>
                <w:szCs w:val="24"/>
                <w:lang w:eastAsia="ru-RU"/>
              </w:rPr>
              <w:t>(Цыплята бегут на носочках за обозначенную черту.)</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6F1265">
              <w:rPr>
                <w:rFonts w:ascii="Times New Roman" w:eastAsia="Times New Roman" w:hAnsi="Times New Roman" w:cs="Times New Roman"/>
                <w:color w:val="000000"/>
                <w:sz w:val="24"/>
                <w:szCs w:val="24"/>
                <w:lang w:eastAsia="ru-RU"/>
              </w:rPr>
              <w:t>Взрослый следит, чтобы цыплята убегали только после слов «Тихо-тихо убежим».</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6F1265">
              <w:rPr>
                <w:rFonts w:ascii="Times New Roman" w:eastAsia="Times New Roman" w:hAnsi="Times New Roman" w:cs="Times New Roman"/>
                <w:color w:val="000000"/>
                <w:sz w:val="24"/>
                <w:szCs w:val="24"/>
                <w:lang w:eastAsia="ru-RU"/>
              </w:rPr>
              <w:t>Вариант игры. Во время прогулки цыплята могут прыгать, взбираться на бревнышко, подлезать под веревку, сетку и т. п.</w:t>
            </w:r>
          </w:p>
          <w:p w:rsidR="003C7EEC" w:rsidRPr="006F1265" w:rsidRDefault="003C7EEC" w:rsidP="003C7EEC">
            <w:pPr>
              <w:spacing w:after="0" w:line="240" w:lineRule="auto"/>
              <w:rPr>
                <w:rFonts w:ascii="Times New Roman" w:eastAsia="Times New Roman" w:hAnsi="Times New Roman" w:cs="Times New Roman"/>
                <w:color w:val="000000"/>
                <w:sz w:val="24"/>
                <w:szCs w:val="24"/>
                <w:lang w:eastAsia="ru-RU"/>
              </w:rPr>
            </w:pPr>
            <w:r w:rsidRPr="006F1265">
              <w:rPr>
                <w:rFonts w:ascii="Times New Roman" w:eastAsia="Times New Roman" w:hAnsi="Times New Roman" w:cs="Times New Roman"/>
                <w:color w:val="000000"/>
                <w:sz w:val="24"/>
                <w:szCs w:val="24"/>
                <w:lang w:eastAsia="ru-RU"/>
              </w:rPr>
              <w:t>Иногда дети возбуждаются после проведения подвижных игр с бегом, прыжками. В этом случае целесообразно провести игру малой подвижности, которая успокоит детей, расслабит, приведет их организм в норму.</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6F1265">
              <w:rPr>
                <w:rFonts w:ascii="Times New Roman" w:eastAsia="Times New Roman" w:hAnsi="Times New Roman" w:cs="Times New Roman"/>
                <w:color w:val="000000"/>
                <w:sz w:val="24"/>
                <w:szCs w:val="24"/>
                <w:lang w:eastAsia="ru-RU"/>
              </w:rPr>
              <w:t>Мы предлагаем следующие игры малой подвижности.</w:t>
            </w:r>
            <w:r w:rsidRPr="003C7EEC">
              <w:rPr>
                <w:rFonts w:ascii="Times New Roman" w:eastAsia="Times New Roman" w:hAnsi="Times New Roman" w:cs="Times New Roman"/>
                <w:color w:val="000000"/>
                <w:sz w:val="20"/>
                <w:szCs w:val="20"/>
                <w:lang w:eastAsia="ru-RU"/>
              </w:rPr>
              <w:t xml:space="preserve">                </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ОРИЕНТИРОВКА В ПРОСТРАНСТВЕ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Кто пройдет тише? (2—3 года)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Дети идут в свободном построении в одном направлении. Неожиданно взрослый предлагает им тихо-тихо идти на носочках. Сам он также идет тихо-тихо, показывая образец ходьбы детям. Затем взрослый может дать сигнал: «А теперь зашагали быстро-быстро». Взрослый и дети меняют скорость ходьбы. Так игра повторяется несколько раз.</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Варианты игры</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 xml:space="preserve">1. Дети могут </w:t>
            </w:r>
            <w:proofErr w:type="gramStart"/>
            <w:r w:rsidRPr="003C7EEC">
              <w:rPr>
                <w:rFonts w:ascii="Times New Roman" w:eastAsia="Times New Roman" w:hAnsi="Times New Roman" w:cs="Times New Roman"/>
                <w:color w:val="000000"/>
                <w:lang w:eastAsia="ru-RU"/>
              </w:rPr>
              <w:t>выполнять роль</w:t>
            </w:r>
            <w:proofErr w:type="gramEnd"/>
            <w:r w:rsidRPr="003C7EEC">
              <w:rPr>
                <w:rFonts w:ascii="Times New Roman" w:eastAsia="Times New Roman" w:hAnsi="Times New Roman" w:cs="Times New Roman"/>
                <w:color w:val="000000"/>
                <w:lang w:eastAsia="ru-RU"/>
              </w:rPr>
              <w:t xml:space="preserve"> мышек, а взрослый берет на себя роль кошки. Мышки вышли погулять, пока кошка спит, они идут тихо-тихо, чтобы не разбудить ее. Но вот кошка просыпается, говорит «мяу-мяу», смотрит по сторонам, прогибает спину. Мышки быстро уходят. Они не должны убегать.</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2.  Взрослый предлагает детям пройти мимо него тихо-тихо, так, чтобы он не услышал. Взрослый закрывает глаза и встает в центре комнаты, а дети тихо-тихо ходят вокруг него.</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24" w:name="35f17f901b436a7e74662208079f886833818ae4"/>
      <w:bookmarkStart w:id="25" w:name="13"/>
      <w:bookmarkEnd w:id="24"/>
      <w:bookmarkEnd w:id="25"/>
    </w:p>
    <w:tbl>
      <w:tblPr>
        <w:tblW w:w="14850" w:type="dxa"/>
        <w:tblCellMar>
          <w:left w:w="0" w:type="dxa"/>
          <w:right w:w="0" w:type="dxa"/>
        </w:tblCellMar>
        <w:tblLook w:val="04A0"/>
      </w:tblPr>
      <w:tblGrid>
        <w:gridCol w:w="7621"/>
        <w:gridCol w:w="7229"/>
      </w:tblGrid>
      <w:tr w:rsidR="003C7EEC" w:rsidRPr="003C7EEC" w:rsidTr="000A29D7">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ОРИЕНТИРОВКА В ПРОСТРАНСТВЕ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Автомобили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xml:space="preserve">. Учить двигаться, сохраняя направление; выполнять действия в разных условиях; поддерживать интерес к движениям; развивать внимание, умение действовать в коллективе; закреплять представления о цвете, форме предмета; вызывать чувство радости от общения </w:t>
            </w:r>
            <w:proofErr w:type="gramStart"/>
            <w:r w:rsidRPr="003C7EEC">
              <w:rPr>
                <w:rFonts w:ascii="Times New Roman" w:eastAsia="Times New Roman" w:hAnsi="Times New Roman" w:cs="Times New Roman"/>
                <w:color w:val="000000"/>
                <w:lang w:eastAsia="ru-RU"/>
              </w:rPr>
              <w:t>со</w:t>
            </w:r>
            <w:proofErr w:type="gramEnd"/>
            <w:r w:rsidRPr="003C7EEC">
              <w:rPr>
                <w:rFonts w:ascii="Times New Roman" w:eastAsia="Times New Roman" w:hAnsi="Times New Roman" w:cs="Times New Roman"/>
                <w:color w:val="000000"/>
                <w:lang w:eastAsia="ru-RU"/>
              </w:rPr>
              <w:t xml:space="preserve"> взрослыми и со сверстниками.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Материал. Нагрудные эмблемы с изображением машин (по числу играющих), дорожки разного типа, круги, квадраты, треугольники из картона (гараж).</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Дети изображают автомобили и встают за обозначенной чертой — гаражом. По сигналу взрослого автомобили выезжают из гаража и едут по дороге, соблюдая элементарные правила (ехать в одном направлении, не наталкиваясь друг на друга). По сигналу взрослого «Автомобили, в гараж!» дети меняют направление и едут в гараж.</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Варианты игры</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1.  Автомобили могут ехать по мосту (доске, лежащей на полу), по извилистой дорожке, по мягкой дорожке (болото) и т. п.</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2.   У каждого автомобиля может быть свой гараж в  виде круга, треугольника,    квадрата.    Гараж    может    быть   обозначен    цветным флажком, в этом случае дети запоминают, какой формы или цвета их гараж.</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ОРИЕНТИРОВКА В ПРОСТРАНСТВЕ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Птички и автомобили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Совершенствовать ходьбу в разных направлениях, по ограниченной поверхности; развивать внимание, умение реагировать на сигнал; побуждать к активному взаимодействию со сверстниками.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Материал. Шапочки или эмблемы с изображением птичек, эмблемы автомобиля, скамейка, кубы или другие предметы.</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Все дети изображают птичек. Роль автомобиля вначале выполняет взрослый. Он говорит: «Птички вылетели погулять». Дети-птички летают по группе, машут крыльями, клюют зерна. По сигналу взрослого «Автомобиль!» птички быстро убегают с дороги.</w:t>
            </w:r>
          </w:p>
          <w:p w:rsidR="00FA2034" w:rsidRDefault="00FA2034" w:rsidP="003C7EEC">
            <w:pPr>
              <w:spacing w:after="0" w:line="240" w:lineRule="auto"/>
              <w:rPr>
                <w:rFonts w:ascii="Times New Roman" w:eastAsia="Times New Roman" w:hAnsi="Times New Roman" w:cs="Times New Roman"/>
                <w:color w:val="000000"/>
                <w:lang w:eastAsia="ru-RU"/>
              </w:rPr>
            </w:pPr>
          </w:p>
          <w:p w:rsidR="003C7EEC" w:rsidRPr="003C7EEC" w:rsidRDefault="00FA2034" w:rsidP="003C7EE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t>2 в</w:t>
            </w:r>
            <w:r w:rsidR="003C7EEC" w:rsidRPr="003C7EEC">
              <w:rPr>
                <w:rFonts w:ascii="Times New Roman" w:eastAsia="Times New Roman" w:hAnsi="Times New Roman" w:cs="Times New Roman"/>
                <w:color w:val="000000"/>
                <w:lang w:eastAsia="ru-RU"/>
              </w:rPr>
              <w:t>ариант игры. Одна часть детей размещается на одной стороне группы, площадки — это птички. На другой стороне размещается другая часть детей — это автомобили. Взрослый говорит: «Птички летят!»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птички летают, машут крыльями, приседают, клюют зерна. По сигналу «Автомобили выехали!» дети, изображающие автомобили, выезжают на дорогу, а птички улетают в свои гнездышки. Автомобили ездят по дороге, объезжая препятствия (скамейки, кубы). При повторе игры дети меняются ролями.</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26" w:name="aa99e99fef5d33d77b28678ed2edb1f2f3d9e31e"/>
      <w:bookmarkStart w:id="27" w:name="14"/>
      <w:bookmarkEnd w:id="26"/>
      <w:bookmarkEnd w:id="27"/>
    </w:p>
    <w:tbl>
      <w:tblPr>
        <w:tblW w:w="14850" w:type="dxa"/>
        <w:tblCellMar>
          <w:left w:w="0" w:type="dxa"/>
          <w:right w:w="0" w:type="dxa"/>
        </w:tblCellMar>
        <w:tblLook w:val="04A0"/>
      </w:tblPr>
      <w:tblGrid>
        <w:gridCol w:w="7621"/>
        <w:gridCol w:w="7229"/>
      </w:tblGrid>
      <w:tr w:rsidR="003C7EEC" w:rsidRPr="003C7EEC" w:rsidTr="000A29D7">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РАВНОВЕСИЯ</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b/>
                <w:bCs/>
                <w:color w:val="000000"/>
                <w:sz w:val="24"/>
                <w:szCs w:val="24"/>
                <w:lang w:eastAsia="ru-RU"/>
              </w:rPr>
              <w:t>По ровненькой дорожке (1 год 6 месяцев — 2 года)</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b/>
                <w:bCs/>
                <w:i/>
                <w:iCs/>
                <w:color w:val="000000"/>
                <w:sz w:val="24"/>
                <w:szCs w:val="24"/>
                <w:lang w:eastAsia="ru-RU"/>
              </w:rPr>
              <w:t>Задачи.</w:t>
            </w:r>
            <w:r w:rsidRPr="000A29D7">
              <w:rPr>
                <w:rFonts w:ascii="Times New Roman" w:eastAsia="Times New Roman" w:hAnsi="Times New Roman" w:cs="Times New Roman"/>
                <w:color w:val="000000"/>
                <w:sz w:val="24"/>
                <w:szCs w:val="24"/>
                <w:lang w:eastAsia="ru-RU"/>
              </w:rPr>
              <w:t> Упражнять детей в ходьбе по ограниченной поверхности; развивать равновесие; укреплять стопу; учить действовать ритмично, согласуя действия с ритмом стихотворения; поощрять самостоятельность, поддерживать уверенность в своих действиях.</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Материал. Дорожки разной длины (1—2,5 м) и ширины (15— 30—60 см); мягкая, твердая, извилистая дорожка длиной 2 м, шириной 30—40 см.</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b/>
                <w:bCs/>
                <w:i/>
                <w:iCs/>
                <w:color w:val="000000"/>
                <w:sz w:val="24"/>
                <w:szCs w:val="24"/>
                <w:lang w:eastAsia="ru-RU"/>
              </w:rPr>
              <w:t>Содержание игры</w:t>
            </w:r>
            <w:r w:rsidRPr="000A29D7">
              <w:rPr>
                <w:rFonts w:ascii="Times New Roman" w:eastAsia="Times New Roman" w:hAnsi="Times New Roman" w:cs="Times New Roman"/>
                <w:color w:val="000000"/>
                <w:sz w:val="24"/>
                <w:szCs w:val="24"/>
                <w:lang w:eastAsia="ru-RU"/>
              </w:rPr>
              <w:t>. Взрослый произносит текст, а дети выполняют движения в соответствии с текстом:</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1. По ровненькой дорожке,         (Идут по дорожке.)                </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По ровненькой дорожке                    </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Шагают наши ножки,</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Раз-два, раз-два.</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2.  По камешкам, по камешкам,             (Прыгают.)</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     По камешкам, по камешкам,</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     Раз-два, раз-два.</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3.  По ровненькой дорожке,</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По ровненькой дорожке.</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Устали наши ножки,</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Устали наши ножки.</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Вот наш дом,</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В нем мы живем.      (Останавливаются.)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0A29D7">
              <w:rPr>
                <w:rFonts w:ascii="Times New Roman" w:eastAsia="Times New Roman" w:hAnsi="Times New Roman" w:cs="Times New Roman"/>
                <w:color w:val="000000"/>
                <w:sz w:val="24"/>
                <w:szCs w:val="24"/>
                <w:lang w:eastAsia="ru-RU"/>
              </w:rPr>
              <w:t>Вариант игры. Вместо ровной дорожки можно взять извилистую, короткую, длинную, узкую, широкую, мягкую, твердую дорожку. Тогда в соответствии с качеством дорожки меняется текст, например: «По мягкой дорожке шагают наши ножки...» И т. д.</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РАЗВИТИЕ РАВНОВЕСИЯ</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Снежинки кружатся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Развивать равновесие; вызывать чувство радости, удовольствия.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Дети изображают снежинок. Взрослый говорит: «Вот снежинки спустились с неба на землю». Снежинки летают по группе и садятся на корточки. На слова взрослого «Вдруг подул ветер, поднял их в воздух и закружил!» снежинки поднимаются и кружатся вначале медленно. Взрослый говорит: «Но вот ветер дует все сильнее». Дети кружатся сильнее, но каждый в своем темпе. По сигналу взрослого «Вот ветер стал утихать!» замедляют движение и присаживаются на корточки.</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28" w:name="3ad50e6c8fd71b021a6462584961a9ec90b2f290"/>
      <w:bookmarkStart w:id="29" w:name="15"/>
      <w:bookmarkEnd w:id="28"/>
      <w:bookmarkEnd w:id="29"/>
    </w:p>
    <w:tbl>
      <w:tblPr>
        <w:tblW w:w="14850" w:type="dxa"/>
        <w:tblCellMar>
          <w:left w:w="0" w:type="dxa"/>
          <w:right w:w="0" w:type="dxa"/>
        </w:tblCellMar>
        <w:tblLook w:val="04A0"/>
      </w:tblPr>
      <w:tblGrid>
        <w:gridCol w:w="7621"/>
        <w:gridCol w:w="7229"/>
      </w:tblGrid>
      <w:tr w:rsidR="003C7EEC" w:rsidRPr="003C7EEC" w:rsidTr="000A29D7">
        <w:trPr>
          <w:trHeight w:val="8440"/>
        </w:trPr>
        <w:tc>
          <w:tcPr>
            <w:tcW w:w="76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РАЗВИТИЕ РАВНОВЕСИЯ</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Карусели (2 года 6 месяцев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Развивать равновесие, умение согласовывать свои действия со словами текста; вызывать положительные эмоции.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Дети берутся за руки и под слова взрослого двигаются по кругу, сначала медленно, потом все быстрее и быстрее, а затем постепенно замедляют движение.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Еле, еле, еле, еле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Завертелись карусели,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А потом, потом, потом</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Все бегом, бегом, бегом.</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Тише, тише, не спешите,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Карусель остановите.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Раз-два, раз-два,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Вот и кончилась игра.</w:t>
            </w:r>
          </w:p>
        </w:tc>
        <w:tc>
          <w:tcPr>
            <w:tcW w:w="72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УКРЕПЛЕНИЕ ПОЗВОНОЧНИКА, МЫШЦ ТУЛОВИЩА</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Катится колобок (1 год 6 месяцев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Развить крупные мышцы туловища; разгружать позвоночник; вызывать чувство удовольствия от выполняемых движений.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Дети изображают колобков: они ложатся на ковер, выпрямляют ноги, руки и катятся сначала в одну сторону, затем в другую. Вначале взрослый помогает ребенку, как бы переворачивая его, приговаривая: «Вот и покатился колобок. Катится, катится, не догнать его».</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Попади в обруч (1 год 6 месяцев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Задачи. Учить бросать в цель, выдерживать направление броска; вызывать удовольствие от выполненного движения.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Содержание игры. Взрослый размещает обруч на расстоянии 1 —1,5 м в зависимости от возраста и возможностей ребенка. Детям предлагается бросить мяч в обруч, затем добежать до мяча, взять его и опять бросить.</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30" w:name="fc3f9dd3f28bdffb6a2e3610ccb9c27dc68f71d0"/>
      <w:bookmarkStart w:id="31" w:name="16"/>
      <w:bookmarkEnd w:id="30"/>
      <w:bookmarkEnd w:id="31"/>
    </w:p>
    <w:tbl>
      <w:tblPr>
        <w:tblW w:w="14850" w:type="dxa"/>
        <w:tblCellMar>
          <w:left w:w="0" w:type="dxa"/>
          <w:right w:w="0" w:type="dxa"/>
        </w:tblCellMar>
        <w:tblLook w:val="04A0"/>
      </w:tblPr>
      <w:tblGrid>
        <w:gridCol w:w="7479"/>
        <w:gridCol w:w="7371"/>
      </w:tblGrid>
      <w:tr w:rsidR="003C7EEC" w:rsidRPr="003C7EEC" w:rsidTr="000A29D7">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ИГРЫ НА ПОДРАЖАНИЕ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Птичка (1 год 3 месяца — 1 год 6 месяцев)</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Побуждать к подражанию птицам; совершенствовать ускоренную ходьбу; вызывать радость от общения с  взрослыми.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Дети изображают птичек, сидя на корточках. Взрослый поет: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Села птичка на окошко.   '      Посиди, не улетай, Посиди у нас немножко,          Улетела птичка — аи!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После последних слов дети-птички улетают, помахивая крылышками-руками.</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УКРЕПЛЕНИЕ ПОЗВОНОЧНИКА, МЫШЦ ТУЛОВИЩА</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Мышки спрятались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Развивать мышцы позвоночника и плечевого пояса; побуждать к самостоятельности; развивать подражание; вызывать чувство радости от выполненных движений.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Ставится скамейка, дети изображают мышек, встают на колени за скамейкой на некотором расстоянии от нее. По сигналу взрослого «Кошка спит» они кладут кисти рук и предплечья на скамейку (позвоночник прогибается) и находятся в этом положении 1,5—2 с. Затем взрослый дает сигнал: «Кошка проснулась!», мышки опять прячутся за скамейку. Игра повторяется 4—5 раз.</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32" w:name="c78b9356221ca064a0dee6fee05c946b8611b1e7"/>
      <w:bookmarkStart w:id="33" w:name="17"/>
      <w:bookmarkEnd w:id="32"/>
      <w:bookmarkEnd w:id="33"/>
    </w:p>
    <w:tbl>
      <w:tblPr>
        <w:tblW w:w="14850" w:type="dxa"/>
        <w:tblCellMar>
          <w:left w:w="0" w:type="dxa"/>
          <w:right w:w="0" w:type="dxa"/>
        </w:tblCellMar>
        <w:tblLook w:val="04A0"/>
      </w:tblPr>
      <w:tblGrid>
        <w:gridCol w:w="7479"/>
        <w:gridCol w:w="7371"/>
      </w:tblGrid>
      <w:tr w:rsidR="003C7EEC" w:rsidRPr="003C7EEC" w:rsidTr="000A29D7">
        <w:trPr>
          <w:trHeight w:val="9771"/>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ИГРЫ НА ПОДРАЖАНИЕ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Мышки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Побуждать детей действовать в соответствии со словами; учить согласовывать свои действия с действиями других детей; развивать подражание; поощрять самостоятельность, инициативу детей.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Дети изображают мышек-трусишек. Ни слова взрослого (дети могут повторять) «Вышли мышки как-то рано, посмотреть, который час» мышки идут по группе. «Раз-два, три-четыре, мышки дернули за гири» — мышки имитируют движение руками. «Вдруг раздался страшный звон (можно позвонить в колокольчик, ударить в бубен), убежали мышки вон» — дети убегают. Дети должны стараться действовать в соответствии со словами взрослого.</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НА ПОДРАЖАНИЕ</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0"/>
                <w:lang w:eastAsia="ru-RU"/>
              </w:rPr>
              <w:t>Чижик (2 года 6 месяцев — 3 года)</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b/>
                <w:bCs/>
                <w:i/>
                <w:iCs/>
                <w:color w:val="000000"/>
                <w:sz w:val="24"/>
                <w:szCs w:val="24"/>
                <w:lang w:eastAsia="ru-RU"/>
              </w:rPr>
              <w:t>Задачи</w:t>
            </w:r>
            <w:r w:rsidRPr="000A29D7">
              <w:rPr>
                <w:rFonts w:ascii="Times New Roman" w:eastAsia="Times New Roman" w:hAnsi="Times New Roman" w:cs="Times New Roman"/>
                <w:color w:val="000000"/>
                <w:sz w:val="24"/>
                <w:szCs w:val="24"/>
                <w:lang w:eastAsia="ru-RU"/>
              </w:rPr>
              <w:t>. Побуждать к совместным действиям и произнесению текста; вызывать чувство радости от совместных действий со сверстниками.</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b/>
                <w:bCs/>
                <w:i/>
                <w:iCs/>
                <w:color w:val="000000"/>
                <w:sz w:val="24"/>
                <w:szCs w:val="24"/>
                <w:lang w:eastAsia="ru-RU"/>
              </w:rPr>
              <w:t>Содержание игры.</w:t>
            </w:r>
            <w:r w:rsidRPr="000A29D7">
              <w:rPr>
                <w:rFonts w:ascii="Times New Roman" w:eastAsia="Times New Roman" w:hAnsi="Times New Roman" w:cs="Times New Roman"/>
                <w:color w:val="000000"/>
                <w:sz w:val="24"/>
                <w:szCs w:val="24"/>
                <w:lang w:eastAsia="ru-RU"/>
              </w:rPr>
              <w:t xml:space="preserve"> Дети стоят в круг, взявшись за руки. В стороне стоит чижик (один из малышей). Дети вместе </w:t>
            </w:r>
            <w:proofErr w:type="gramStart"/>
            <w:r w:rsidRPr="000A29D7">
              <w:rPr>
                <w:rFonts w:ascii="Times New Roman" w:eastAsia="Times New Roman" w:hAnsi="Times New Roman" w:cs="Times New Roman"/>
                <w:color w:val="000000"/>
                <w:sz w:val="24"/>
                <w:szCs w:val="24"/>
                <w:lang w:eastAsia="ru-RU"/>
              </w:rPr>
              <w:t>со</w:t>
            </w:r>
            <w:proofErr w:type="gramEnd"/>
            <w:r w:rsidRPr="000A29D7">
              <w:rPr>
                <w:rFonts w:ascii="Times New Roman" w:eastAsia="Times New Roman" w:hAnsi="Times New Roman" w:cs="Times New Roman"/>
                <w:color w:val="000000"/>
                <w:sz w:val="24"/>
                <w:szCs w:val="24"/>
                <w:lang w:eastAsia="ru-RU"/>
              </w:rPr>
              <w:t xml:space="preserve"> взрослым поют:</w:t>
            </w:r>
          </w:p>
          <w:tbl>
            <w:tblPr>
              <w:tblW w:w="5760" w:type="dxa"/>
              <w:tblCellMar>
                <w:left w:w="0" w:type="dxa"/>
                <w:right w:w="0" w:type="dxa"/>
              </w:tblCellMar>
              <w:tblLook w:val="04A0"/>
            </w:tblPr>
            <w:tblGrid>
              <w:gridCol w:w="2387"/>
              <w:gridCol w:w="3373"/>
            </w:tblGrid>
            <w:tr w:rsidR="003C7EEC" w:rsidRPr="000A29D7">
              <w:trPr>
                <w:trHeight w:val="760"/>
              </w:trPr>
              <w:tc>
                <w:tcPr>
                  <w:tcW w:w="336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bookmarkStart w:id="34" w:name="18"/>
                  <w:bookmarkStart w:id="35" w:name="42a0f2f81508052a0c1b7c500226ba7effc1a802"/>
                  <w:bookmarkEnd w:id="34"/>
                  <w:bookmarkEnd w:id="35"/>
                  <w:r w:rsidRPr="000A29D7">
                    <w:rPr>
                      <w:rFonts w:ascii="Times New Roman" w:eastAsia="Times New Roman" w:hAnsi="Times New Roman" w:cs="Times New Roman"/>
                      <w:color w:val="000000"/>
                      <w:sz w:val="24"/>
                      <w:szCs w:val="24"/>
                      <w:lang w:eastAsia="ru-RU"/>
                    </w:rPr>
                    <w:t>Мы откроем все окошки, Приготовим зерна, крошки,</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 xml:space="preserve">Ты к нам, чижик, прилетай, С   </w:t>
                  </w:r>
                  <w:proofErr w:type="spellStart"/>
                  <w:r w:rsidRPr="000A29D7">
                    <w:rPr>
                      <w:rFonts w:ascii="Times New Roman" w:eastAsia="Times New Roman" w:hAnsi="Times New Roman" w:cs="Times New Roman"/>
                      <w:color w:val="000000"/>
                      <w:sz w:val="24"/>
                      <w:szCs w:val="24"/>
                      <w:lang w:eastAsia="ru-RU"/>
                    </w:rPr>
                    <w:t>нами</w:t>
                  </w:r>
                  <w:proofErr w:type="gramStart"/>
                  <w:r w:rsidRPr="000A29D7">
                    <w:rPr>
                      <w:rFonts w:ascii="Times New Roman" w:eastAsia="Times New Roman" w:hAnsi="Times New Roman" w:cs="Times New Roman"/>
                      <w:color w:val="000000"/>
                      <w:sz w:val="24"/>
                      <w:szCs w:val="24"/>
                      <w:lang w:eastAsia="ru-RU"/>
                    </w:rPr>
                    <w:t>,ч</w:t>
                  </w:r>
                  <w:proofErr w:type="gramEnd"/>
                  <w:r w:rsidRPr="000A29D7">
                    <w:rPr>
                      <w:rFonts w:ascii="Times New Roman" w:eastAsia="Times New Roman" w:hAnsi="Times New Roman" w:cs="Times New Roman"/>
                      <w:color w:val="000000"/>
                      <w:sz w:val="24"/>
                      <w:szCs w:val="24"/>
                      <w:lang w:eastAsia="ru-RU"/>
                    </w:rPr>
                    <w:t>ижик</w:t>
                  </w:r>
                  <w:proofErr w:type="spellEnd"/>
                  <w:r w:rsidRPr="000A29D7">
                    <w:rPr>
                      <w:rFonts w:ascii="Times New Roman" w:eastAsia="Times New Roman" w:hAnsi="Times New Roman" w:cs="Times New Roman"/>
                      <w:color w:val="000000"/>
                      <w:sz w:val="24"/>
                      <w:szCs w:val="24"/>
                      <w:lang w:eastAsia="ru-RU"/>
                    </w:rPr>
                    <w:t>, поиграй</w:t>
                  </w:r>
                </w:p>
              </w:tc>
              <w:tc>
                <w:tcPr>
                  <w:tcW w:w="54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(Дети поднимают сцепленные руки-окошки.)          </w:t>
                  </w:r>
                </w:p>
              </w:tc>
            </w:tr>
            <w:tr w:rsidR="003C7EEC" w:rsidRPr="000A29D7">
              <w:trPr>
                <w:trHeight w:val="420"/>
              </w:trPr>
              <w:tc>
                <w:tcPr>
                  <w:tcW w:w="336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Чижик к деткам прилетел,</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Чижик песенку запел:</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 xml:space="preserve">-   </w:t>
                  </w:r>
                  <w:proofErr w:type="spellStart"/>
                  <w:r w:rsidRPr="000A29D7">
                    <w:rPr>
                      <w:rFonts w:ascii="Times New Roman" w:eastAsia="Times New Roman" w:hAnsi="Times New Roman" w:cs="Times New Roman"/>
                      <w:color w:val="000000"/>
                      <w:sz w:val="24"/>
                      <w:szCs w:val="24"/>
                      <w:lang w:eastAsia="ru-RU"/>
                    </w:rPr>
                    <w:t>Клю-клю-клю</w:t>
                  </w:r>
                  <w:proofErr w:type="spellEnd"/>
                  <w:r w:rsidRPr="000A29D7">
                    <w:rPr>
                      <w:rFonts w:ascii="Times New Roman" w:eastAsia="Times New Roman" w:hAnsi="Times New Roman" w:cs="Times New Roman"/>
                      <w:color w:val="000000"/>
                      <w:sz w:val="24"/>
                      <w:szCs w:val="24"/>
                      <w:lang w:eastAsia="ru-RU"/>
                    </w:rPr>
                    <w:t>!</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Очень крошечки люблю!</w:t>
                  </w:r>
                </w:p>
              </w:tc>
              <w:tc>
                <w:tcPr>
                  <w:tcW w:w="54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(Чижик прилетает в круг, а дети сыплют воображаемые зерна, которые он клюет, постукивая пальчиками по полу.)</w:t>
                  </w:r>
                </w:p>
              </w:tc>
            </w:tr>
            <w:tr w:rsidR="003C7EEC" w:rsidRPr="000A29D7">
              <w:trPr>
                <w:trHeight w:val="440"/>
              </w:trPr>
              <w:tc>
                <w:tcPr>
                  <w:tcW w:w="336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Чижик с детками все пляшет, Чижик крылышками машет. Веселятся детки с ним,</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С птичкой-чижиком своим.</w:t>
                  </w:r>
                </w:p>
              </w:tc>
              <w:tc>
                <w:tcPr>
                  <w:tcW w:w="54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(Чижик пляшет в середине круга, дети подражают его движениям.)</w:t>
                  </w:r>
                </w:p>
              </w:tc>
            </w:tr>
            <w:tr w:rsidR="003C7EEC" w:rsidRPr="000A29D7">
              <w:trPr>
                <w:trHeight w:val="600"/>
              </w:trPr>
              <w:tc>
                <w:tcPr>
                  <w:tcW w:w="336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0A29D7" w:rsidRDefault="003C7EEC" w:rsidP="003C7EEC">
                  <w:pPr>
                    <w:spacing w:after="0" w:line="240" w:lineRule="auto"/>
                    <w:rPr>
                      <w:rFonts w:ascii="Times New Roman" w:eastAsia="Times New Roman" w:hAnsi="Times New Roman" w:cs="Times New Roman"/>
                      <w:color w:val="000000"/>
                      <w:lang w:eastAsia="ru-RU"/>
                    </w:rPr>
                  </w:pPr>
                  <w:r w:rsidRPr="000A29D7">
                    <w:rPr>
                      <w:rFonts w:ascii="Times New Roman" w:eastAsia="Times New Roman" w:hAnsi="Times New Roman" w:cs="Times New Roman"/>
                      <w:color w:val="000000"/>
                      <w:lang w:eastAsia="ru-RU"/>
                    </w:rPr>
                    <w:t>- Попрощаюсь с вами, детки, Не хочу жить в вашей клетке, Я в свой садик улечу —</w:t>
                  </w:r>
                </w:p>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lang w:eastAsia="ru-RU"/>
                    </w:rPr>
                    <w:t>Я на ветке жить хочу.</w:t>
                  </w:r>
                </w:p>
              </w:tc>
              <w:tc>
                <w:tcPr>
                  <w:tcW w:w="54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C7EEC" w:rsidRPr="000A29D7" w:rsidRDefault="003C7EEC" w:rsidP="003C7EEC">
                  <w:pPr>
                    <w:spacing w:after="0" w:line="240" w:lineRule="auto"/>
                    <w:rPr>
                      <w:rFonts w:ascii="Times New Roman" w:eastAsia="Times New Roman" w:hAnsi="Times New Roman" w:cs="Times New Roman"/>
                      <w:color w:val="000000"/>
                      <w:sz w:val="24"/>
                      <w:szCs w:val="24"/>
                      <w:lang w:eastAsia="ru-RU"/>
                    </w:rPr>
                  </w:pPr>
                  <w:r w:rsidRPr="000A29D7">
                    <w:rPr>
                      <w:rFonts w:ascii="Times New Roman" w:eastAsia="Times New Roman" w:hAnsi="Times New Roman" w:cs="Times New Roman"/>
                      <w:color w:val="000000"/>
                      <w:sz w:val="24"/>
                      <w:szCs w:val="24"/>
                      <w:lang w:eastAsia="ru-RU"/>
                    </w:rPr>
                    <w:t>(Чижик вылетает из круга, машет крылышками, как бы прощаясь с детьми, а они в ответ машут руками.)</w:t>
                  </w:r>
                </w:p>
              </w:tc>
            </w:tr>
          </w:tbl>
          <w:p w:rsidR="003C7EEC" w:rsidRPr="003C7EEC" w:rsidRDefault="003C7EEC" w:rsidP="003C7EEC">
            <w:pPr>
              <w:spacing w:after="0" w:line="240" w:lineRule="auto"/>
              <w:rPr>
                <w:rFonts w:ascii="Times New Roman" w:eastAsia="Times New Roman" w:hAnsi="Times New Roman" w:cs="Times New Roman"/>
                <w:sz w:val="24"/>
                <w:szCs w:val="24"/>
                <w:lang w:eastAsia="ru-RU"/>
              </w:rPr>
            </w:pP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36" w:name="5021f6c23309e5d5ee5c0592a541c4c0275be099"/>
      <w:bookmarkStart w:id="37" w:name="19"/>
      <w:bookmarkEnd w:id="36"/>
      <w:bookmarkEnd w:id="37"/>
    </w:p>
    <w:tbl>
      <w:tblPr>
        <w:tblW w:w="14850" w:type="dxa"/>
        <w:tblCellMar>
          <w:left w:w="0" w:type="dxa"/>
          <w:right w:w="0" w:type="dxa"/>
        </w:tblCellMar>
        <w:tblLook w:val="04A0"/>
      </w:tblPr>
      <w:tblGrid>
        <w:gridCol w:w="7479"/>
        <w:gridCol w:w="7371"/>
      </w:tblGrid>
      <w:tr w:rsidR="003C7EEC" w:rsidRPr="003C7EEC" w:rsidTr="00AA0443">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ИГРЫ НА ПОДРАЖАНИЕ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Кошечка (1 год 6 месяцев — 3 года)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Ребенок ползает на четвереньках, изображая кошечку. Останавливается и поворачивает голову (кошечка оглядывается), затем наклоняет голову (кошечка пьет молоко). После двух лет можно усложнить игру. Кошечка может проползать между ног взрослого, под стул, взбираться на диван, ложиться, мурлыкать «</w:t>
            </w:r>
            <w:proofErr w:type="spellStart"/>
            <w:r w:rsidRPr="003C7EEC">
              <w:rPr>
                <w:rFonts w:ascii="Times New Roman" w:eastAsia="Times New Roman" w:hAnsi="Times New Roman" w:cs="Times New Roman"/>
                <w:color w:val="000000"/>
                <w:sz w:val="24"/>
                <w:szCs w:val="24"/>
                <w:lang w:eastAsia="ru-RU"/>
              </w:rPr>
              <w:t>мур-мур-мур</w:t>
            </w:r>
            <w:proofErr w:type="spellEnd"/>
            <w:r w:rsidRPr="003C7EEC">
              <w:rPr>
                <w:rFonts w:ascii="Times New Roman" w:eastAsia="Times New Roman" w:hAnsi="Times New Roman" w:cs="Times New Roman"/>
                <w:color w:val="000000"/>
                <w:sz w:val="24"/>
                <w:szCs w:val="24"/>
                <w:lang w:eastAsia="ru-RU"/>
              </w:rPr>
              <w:t>» (кошечка довольна) и т. п.</w:t>
            </w:r>
          </w:p>
          <w:p w:rsidR="003C7EEC" w:rsidRDefault="003C7EEC" w:rsidP="003C7EEC">
            <w:pPr>
              <w:spacing w:after="0" w:line="240" w:lineRule="auto"/>
              <w:rPr>
                <w:rFonts w:ascii="Times New Roman" w:eastAsia="Times New Roman" w:hAnsi="Times New Roman" w:cs="Times New Roman"/>
                <w:b/>
                <w:bCs/>
                <w:color w:val="000000"/>
                <w:sz w:val="24"/>
                <w:szCs w:val="24"/>
                <w:lang w:eastAsia="ru-RU"/>
              </w:rPr>
            </w:pPr>
            <w:r w:rsidRPr="003C7EEC">
              <w:rPr>
                <w:rFonts w:ascii="Times New Roman" w:eastAsia="Times New Roman" w:hAnsi="Times New Roman" w:cs="Times New Roman"/>
                <w:b/>
                <w:bCs/>
                <w:color w:val="000000"/>
                <w:sz w:val="24"/>
                <w:szCs w:val="24"/>
                <w:lang w:eastAsia="ru-RU"/>
              </w:rPr>
              <w:t>Пузырь (2—3 года)</w:t>
            </w:r>
          </w:p>
          <w:p w:rsidR="000F521A" w:rsidRPr="003C7EEC" w:rsidRDefault="000F521A" w:rsidP="003C7EEC">
            <w:pPr>
              <w:spacing w:after="0" w:line="240" w:lineRule="auto"/>
              <w:rPr>
                <w:rFonts w:ascii="Times New Roman" w:eastAsia="Times New Roman" w:hAnsi="Times New Roman" w:cs="Times New Roman"/>
                <w:color w:val="000000"/>
                <w:sz w:val="20"/>
                <w:szCs w:val="20"/>
                <w:lang w:eastAsia="ru-RU"/>
              </w:rPr>
            </w:pPr>
            <w:r w:rsidRPr="000F521A">
              <w:rPr>
                <w:rFonts w:ascii="Times New Roman" w:hAnsi="Times New Roman" w:cs="Times New Roman"/>
                <w:color w:val="000000"/>
                <w:sz w:val="24"/>
                <w:szCs w:val="24"/>
                <w:shd w:val="clear" w:color="auto" w:fill="FFFFFF"/>
              </w:rPr>
              <w:t>Цель: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r>
              <w:rPr>
                <w:rFonts w:ascii="Verdana" w:hAnsi="Verdana"/>
                <w:color w:val="000000"/>
                <w:shd w:val="clear" w:color="auto" w:fill="FFFFFF"/>
              </w:rPr>
              <w:t>.</w:t>
            </w:r>
          </w:p>
          <w:p w:rsidR="005F7398" w:rsidRPr="005F7398" w:rsidRDefault="005F7398" w:rsidP="005F7398">
            <w:pPr>
              <w:spacing w:after="0" w:line="240" w:lineRule="auto"/>
              <w:rPr>
                <w:rFonts w:ascii="Times New Roman" w:eastAsia="Times New Roman" w:hAnsi="Times New Roman" w:cs="Times New Roman"/>
                <w:b/>
                <w:i/>
                <w:color w:val="000000"/>
                <w:sz w:val="24"/>
                <w:szCs w:val="24"/>
                <w:lang w:eastAsia="ru-RU"/>
              </w:rPr>
            </w:pPr>
            <w:r w:rsidRPr="005F7398">
              <w:rPr>
                <w:rFonts w:ascii="Times New Roman" w:eastAsia="Times New Roman" w:hAnsi="Times New Roman" w:cs="Times New Roman"/>
                <w:b/>
                <w:i/>
                <w:color w:val="000000"/>
                <w:sz w:val="24"/>
                <w:szCs w:val="24"/>
                <w:lang w:eastAsia="ru-RU"/>
              </w:rPr>
              <w:t>Содержание.</w:t>
            </w:r>
          </w:p>
          <w:p w:rsidR="005F7398" w:rsidRDefault="003C7EEC" w:rsidP="003C7EEC">
            <w:pPr>
              <w:spacing w:after="0" w:line="240" w:lineRule="auto"/>
              <w:rPr>
                <w:rFonts w:ascii="Times New Roman" w:eastAsia="Times New Roman" w:hAnsi="Times New Roman" w:cs="Times New Roman"/>
                <w:color w:val="000000"/>
                <w:sz w:val="24"/>
                <w:szCs w:val="24"/>
                <w:lang w:eastAsia="ru-RU"/>
              </w:rPr>
            </w:pPr>
            <w:r w:rsidRPr="003C7EEC">
              <w:rPr>
                <w:rFonts w:ascii="Times New Roman" w:eastAsia="Times New Roman" w:hAnsi="Times New Roman" w:cs="Times New Roman"/>
                <w:color w:val="000000"/>
                <w:sz w:val="24"/>
                <w:szCs w:val="24"/>
                <w:lang w:eastAsia="ru-RU"/>
              </w:rPr>
              <w:t xml:space="preserve">Дети вместе </w:t>
            </w:r>
            <w:proofErr w:type="gramStart"/>
            <w:r w:rsidRPr="003C7EEC">
              <w:rPr>
                <w:rFonts w:ascii="Times New Roman" w:eastAsia="Times New Roman" w:hAnsi="Times New Roman" w:cs="Times New Roman"/>
                <w:color w:val="000000"/>
                <w:sz w:val="24"/>
                <w:szCs w:val="24"/>
                <w:lang w:eastAsia="ru-RU"/>
              </w:rPr>
              <w:t>со</w:t>
            </w:r>
            <w:proofErr w:type="gramEnd"/>
            <w:r w:rsidRPr="003C7EEC">
              <w:rPr>
                <w:rFonts w:ascii="Times New Roman" w:eastAsia="Times New Roman" w:hAnsi="Times New Roman" w:cs="Times New Roman"/>
                <w:color w:val="000000"/>
                <w:sz w:val="24"/>
                <w:szCs w:val="24"/>
                <w:lang w:eastAsia="ru-RU"/>
              </w:rPr>
              <w:t xml:space="preserve"> взрослым встают </w:t>
            </w:r>
            <w:r w:rsidR="005F7398">
              <w:rPr>
                <w:rFonts w:ascii="Times New Roman" w:eastAsia="Times New Roman" w:hAnsi="Times New Roman" w:cs="Times New Roman"/>
                <w:color w:val="000000"/>
                <w:sz w:val="24"/>
                <w:szCs w:val="24"/>
                <w:lang w:eastAsia="ru-RU"/>
              </w:rPr>
              <w:t>в круг.</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 xml:space="preserve"> Воспитатель говорит: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Надувайся, пузырь,           Оставайся такой,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Надувайся большой,         Да не лопайся.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Дети, постепенно отходя назад, расширяют круг. На слова  «Пузырь лопнул» дети опускают руки и произносят звук «</w:t>
            </w:r>
            <w:proofErr w:type="spellStart"/>
            <w:r w:rsidRPr="003C7EEC">
              <w:rPr>
                <w:rFonts w:ascii="Times New Roman" w:eastAsia="Times New Roman" w:hAnsi="Times New Roman" w:cs="Times New Roman"/>
                <w:color w:val="000000"/>
                <w:sz w:val="24"/>
                <w:szCs w:val="24"/>
                <w:lang w:eastAsia="ru-RU"/>
              </w:rPr>
              <w:t>ш-ш-ш</w:t>
            </w:r>
            <w:proofErr w:type="spellEnd"/>
            <w:r w:rsidRPr="003C7EEC">
              <w:rPr>
                <w:rFonts w:ascii="Times New Roman" w:eastAsia="Times New Roman" w:hAnsi="Times New Roman" w:cs="Times New Roman"/>
                <w:color w:val="000000"/>
                <w:sz w:val="24"/>
                <w:szCs w:val="24"/>
                <w:lang w:eastAsia="ru-RU"/>
              </w:rPr>
              <w:t>».</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НА ПОДРАЖАНИЕ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0"/>
                <w:lang w:eastAsia="ru-RU"/>
              </w:rPr>
              <w:t>Шалтай-болтай (3 года)</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Дети стоят в расслабленном состоянии, руки свободно свисают. Под текст, который произносит взрослый, дети делают повороты корпуса, руки болтаются свободно, как у тряпичной куклы:</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Шалтай-болтай          </w:t>
            </w:r>
            <w:proofErr w:type="gramStart"/>
            <w:r w:rsidRPr="00AA0443">
              <w:rPr>
                <w:rFonts w:ascii="Times New Roman" w:eastAsia="Times New Roman" w:hAnsi="Times New Roman" w:cs="Times New Roman"/>
                <w:color w:val="000000"/>
                <w:sz w:val="24"/>
                <w:szCs w:val="24"/>
                <w:lang w:eastAsia="ru-RU"/>
              </w:rPr>
              <w:t>Шалтай-болтай</w:t>
            </w:r>
            <w:proofErr w:type="gramEnd"/>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Сидел на стене.          Свалился во сне.</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Дети в расслабленном состоянии опускаются на пол.</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Игру проводить с одним ребенком или подгруппой детей.</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b/>
                <w:bCs/>
                <w:color w:val="000000"/>
                <w:sz w:val="24"/>
                <w:szCs w:val="24"/>
                <w:lang w:eastAsia="ru-RU"/>
              </w:rPr>
              <w:t>Найди предмет (2—3 года)</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 xml:space="preserve">Воспитатель прячет предмет (флажок, мяч, куклу и т. п.), предварительно рассмотрев его с детьми. Дети ищут спрятанный предмет </w:t>
            </w:r>
            <w:proofErr w:type="gramStart"/>
            <w:r w:rsidRPr="00AA0443">
              <w:rPr>
                <w:rFonts w:ascii="Times New Roman" w:eastAsia="Times New Roman" w:hAnsi="Times New Roman" w:cs="Times New Roman"/>
                <w:color w:val="000000"/>
                <w:sz w:val="24"/>
                <w:szCs w:val="24"/>
                <w:lang w:eastAsia="ru-RU"/>
              </w:rPr>
              <w:t>по неси</w:t>
            </w:r>
            <w:proofErr w:type="gramEnd"/>
            <w:r w:rsidRPr="00AA0443">
              <w:rPr>
                <w:rFonts w:ascii="Times New Roman" w:eastAsia="Times New Roman" w:hAnsi="Times New Roman" w:cs="Times New Roman"/>
                <w:color w:val="000000"/>
                <w:sz w:val="24"/>
                <w:szCs w:val="24"/>
                <w:lang w:eastAsia="ru-RU"/>
              </w:rPr>
              <w:t xml:space="preserve"> группе. Ребенок, нашедший предмет, получает право его спрятать.</w:t>
            </w:r>
          </w:p>
          <w:p w:rsidR="005F7398" w:rsidRPr="005F7398" w:rsidRDefault="005F7398" w:rsidP="003C7EEC">
            <w:pPr>
              <w:spacing w:after="0" w:line="240" w:lineRule="auto"/>
              <w:rPr>
                <w:rFonts w:ascii="Times New Roman" w:eastAsia="Times New Roman" w:hAnsi="Times New Roman" w:cs="Times New Roman"/>
                <w:b/>
                <w:i/>
                <w:color w:val="000000"/>
                <w:sz w:val="24"/>
                <w:szCs w:val="24"/>
                <w:lang w:eastAsia="ru-RU"/>
              </w:rPr>
            </w:pPr>
            <w:r w:rsidRPr="005F7398">
              <w:rPr>
                <w:rFonts w:ascii="Times New Roman" w:eastAsia="Times New Roman" w:hAnsi="Times New Roman" w:cs="Times New Roman"/>
                <w:b/>
                <w:i/>
                <w:color w:val="000000"/>
                <w:sz w:val="24"/>
                <w:szCs w:val="24"/>
                <w:lang w:eastAsia="ru-RU"/>
              </w:rPr>
              <w:t>Содержание.</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 xml:space="preserve">Дети сидят на стульчиках. Один ребенок </w:t>
            </w:r>
            <w:proofErr w:type="spellStart"/>
            <w:r w:rsidRPr="00AA0443">
              <w:rPr>
                <w:rFonts w:ascii="Times New Roman" w:eastAsia="Times New Roman" w:hAnsi="Times New Roman" w:cs="Times New Roman"/>
                <w:color w:val="000000"/>
                <w:sz w:val="24"/>
                <w:szCs w:val="24"/>
                <w:lang w:eastAsia="ru-RU"/>
              </w:rPr>
              <w:t>нодит</w:t>
            </w:r>
            <w:proofErr w:type="spellEnd"/>
            <w:r w:rsidRPr="00AA0443">
              <w:rPr>
                <w:rFonts w:ascii="Times New Roman" w:eastAsia="Times New Roman" w:hAnsi="Times New Roman" w:cs="Times New Roman"/>
                <w:color w:val="000000"/>
                <w:sz w:val="24"/>
                <w:szCs w:val="24"/>
                <w:lang w:eastAsia="ru-RU"/>
              </w:rPr>
              <w:t>. Он отворачивается к стене, а воспитатель прячет куклу. Затем говорит:</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Кукла Таня убежала,</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Вова, Вова (имя водящего ребенка), поищи,</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Поискать ее нам надо,</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С нашей Таней попляши.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AA0443">
              <w:rPr>
                <w:rFonts w:ascii="Times New Roman" w:eastAsia="Times New Roman" w:hAnsi="Times New Roman" w:cs="Times New Roman"/>
                <w:color w:val="000000"/>
                <w:sz w:val="24"/>
                <w:szCs w:val="24"/>
                <w:lang w:eastAsia="ru-RU"/>
              </w:rPr>
              <w:t>Ребенок находит куклу и пляшет с ней, а все дети хлопают в ладоши.</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38" w:name="333b9bf4f7cbe13629b9ae73205ae41e3c4ac281"/>
      <w:bookmarkStart w:id="39" w:name="20"/>
      <w:bookmarkEnd w:id="38"/>
      <w:bookmarkEnd w:id="39"/>
    </w:p>
    <w:tbl>
      <w:tblPr>
        <w:tblW w:w="14850" w:type="dxa"/>
        <w:tblCellMar>
          <w:left w:w="0" w:type="dxa"/>
          <w:right w:w="0" w:type="dxa"/>
        </w:tblCellMar>
        <w:tblLook w:val="04A0"/>
      </w:tblPr>
      <w:tblGrid>
        <w:gridCol w:w="7479"/>
        <w:gridCol w:w="7371"/>
      </w:tblGrid>
      <w:tr w:rsidR="003C7EEC" w:rsidRPr="003C7EEC" w:rsidTr="00AA0443">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ИГРЫ НА ПОДРАЖАНИЕ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Холодно — тепло (2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Дети сидят на ковре, сложив ноги по-турецки. Взрослый говорит: «Подул северный ветер. Стало холодно-холодно». Малыши сжимаются в комочки, скрестив руки на груди. На слова взрослого «Но выглянуло солнышко. Стало тепло-тепло» дети расслабляются, обмахиваются плеточками. Взрослый выполняет действия, а малыши подражают ему.</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Шарик (2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Дети представляют себя воздушными шариками. Они постепенно наполняются воздухом, поднимая руки вверх и надувая щеки</w:t>
            </w:r>
            <w:proofErr w:type="gramStart"/>
            <w:r w:rsidRPr="003C7EEC">
              <w:rPr>
                <w:rFonts w:ascii="Times New Roman" w:eastAsia="Times New Roman" w:hAnsi="Times New Roman" w:cs="Times New Roman"/>
                <w:color w:val="000000"/>
                <w:sz w:val="24"/>
                <w:szCs w:val="24"/>
                <w:lang w:eastAsia="ru-RU"/>
              </w:rPr>
              <w:t xml:space="preserve"> Н</w:t>
            </w:r>
            <w:proofErr w:type="gramEnd"/>
            <w:r w:rsidRPr="003C7EEC">
              <w:rPr>
                <w:rFonts w:ascii="Times New Roman" w:eastAsia="Times New Roman" w:hAnsi="Times New Roman" w:cs="Times New Roman"/>
                <w:color w:val="000000"/>
                <w:sz w:val="24"/>
                <w:szCs w:val="24"/>
                <w:lang w:eastAsia="ru-RU"/>
              </w:rPr>
              <w:t>о вот шарик лопнул. Дети медленно расслабляются и потихоньку опускаются на пол, произнося звук «</w:t>
            </w:r>
            <w:proofErr w:type="spellStart"/>
            <w:r w:rsidRPr="003C7EEC">
              <w:rPr>
                <w:rFonts w:ascii="Times New Roman" w:eastAsia="Times New Roman" w:hAnsi="Times New Roman" w:cs="Times New Roman"/>
                <w:color w:val="000000"/>
                <w:sz w:val="24"/>
                <w:szCs w:val="24"/>
                <w:lang w:eastAsia="ru-RU"/>
              </w:rPr>
              <w:t>ш-ш-ш</w:t>
            </w:r>
            <w:proofErr w:type="spellEnd"/>
            <w:r w:rsidRPr="003C7EEC">
              <w:rPr>
                <w:rFonts w:ascii="Times New Roman" w:eastAsia="Times New Roman" w:hAnsi="Times New Roman" w:cs="Times New Roman"/>
                <w:color w:val="000000"/>
                <w:sz w:val="24"/>
                <w:szCs w:val="24"/>
                <w:lang w:eastAsia="ru-RU"/>
              </w:rPr>
              <w:t>».</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НА ПОДРАЖАНИЕ</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Зернышко (2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Взрослый говорит: «Посадили зернышки в землю - дети садится на пол, обхватывают колени руками. Взрослый продолжат «Полил дождь, а потом засветило солнце. Стало зернышко прорастать, появились росточки» — дети широко позевывают, медленно поднимаются, потягиваются, поднимая ручки-росточки вверх и поворачиваясь к солнышку. Воспитатель все действия выполняет вместе с детьми.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Часики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 xml:space="preserve">Скрестив ноги, ребенок сидит с прямой спиной, руки на коленях. По сигналу взрослого он покачивает головой вперед-назад, вправо влево, произнося: «Тик-так, тик-так». Взрослый </w:t>
            </w:r>
            <w:proofErr w:type="gramStart"/>
            <w:r w:rsidRPr="003C7EEC">
              <w:rPr>
                <w:rFonts w:ascii="Times New Roman" w:eastAsia="Times New Roman" w:hAnsi="Times New Roman" w:cs="Times New Roman"/>
                <w:color w:val="000000"/>
                <w:sz w:val="24"/>
                <w:szCs w:val="24"/>
                <w:lang w:eastAsia="ru-RU"/>
              </w:rPr>
              <w:t>выполняет действия имеете с детьми взявшись</w:t>
            </w:r>
            <w:proofErr w:type="gramEnd"/>
            <w:r w:rsidRPr="003C7EEC">
              <w:rPr>
                <w:rFonts w:ascii="Times New Roman" w:eastAsia="Times New Roman" w:hAnsi="Times New Roman" w:cs="Times New Roman"/>
                <w:color w:val="000000"/>
                <w:sz w:val="24"/>
                <w:szCs w:val="24"/>
                <w:lang w:eastAsia="ru-RU"/>
              </w:rPr>
              <w:t xml:space="preserve"> ля руки.</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40" w:name="6f2f1e54dacfd7605a307298e458811fdd58f8d4"/>
      <w:bookmarkStart w:id="41" w:name="21"/>
      <w:bookmarkEnd w:id="40"/>
      <w:bookmarkEnd w:id="41"/>
    </w:p>
    <w:tbl>
      <w:tblPr>
        <w:tblW w:w="14850" w:type="dxa"/>
        <w:tblCellMar>
          <w:left w:w="0" w:type="dxa"/>
          <w:right w:w="0" w:type="dxa"/>
        </w:tblCellMar>
        <w:tblLook w:val="04A0"/>
      </w:tblPr>
      <w:tblGrid>
        <w:gridCol w:w="7479"/>
        <w:gridCol w:w="7371"/>
      </w:tblGrid>
      <w:tr w:rsidR="003C7EEC" w:rsidRPr="003C7EEC" w:rsidTr="00AA0443">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 </w:t>
            </w:r>
          </w:p>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С МЯЧЁМ</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Передай мяч (1 год 6 месяцев — 2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Учить передавать мяч двумя руками и принимать его; развивать внимание; поддерживать самостоятельность в действиях.</w:t>
            </w:r>
          </w:p>
          <w:p w:rsidR="00322A42" w:rsidRDefault="003C7EEC" w:rsidP="003C7EEC">
            <w:pPr>
              <w:spacing w:after="0" w:line="240" w:lineRule="auto"/>
              <w:rPr>
                <w:rFonts w:ascii="Times New Roman" w:eastAsia="Times New Roman" w:hAnsi="Times New Roman" w:cs="Times New Roman"/>
                <w:color w:val="000000"/>
                <w:sz w:val="24"/>
                <w:szCs w:val="24"/>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xml:space="preserve">.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Дети встают в круг и по сигналу взрослого передают мяч соседу, называя его имя. Когда дети овладеют движением, можно регулировать темп словами: «Миша, быстро передай мяч Вове» и т. д.</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Прокати мяч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Учить отталкивать мяч двумя руками, придавать ему нужное направление; побуждать к самостоятельному выполнению движений, выбору партнера; вызывать интерес к действиям с мячом.</w:t>
            </w:r>
          </w:p>
          <w:p w:rsidR="00322A42" w:rsidRDefault="003C7EEC" w:rsidP="003C7EEC">
            <w:pPr>
              <w:spacing w:after="0" w:line="240" w:lineRule="auto"/>
              <w:rPr>
                <w:rFonts w:ascii="Times New Roman" w:eastAsia="Times New Roman" w:hAnsi="Times New Roman" w:cs="Times New Roman"/>
                <w:color w:val="000000"/>
                <w:sz w:val="24"/>
                <w:szCs w:val="24"/>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proofErr w:type="spellStart"/>
            <w:r w:rsidRPr="003C7EEC">
              <w:rPr>
                <w:rFonts w:ascii="Times New Roman" w:eastAsia="Times New Roman" w:hAnsi="Times New Roman" w:cs="Times New Roman"/>
                <w:color w:val="000000"/>
                <w:sz w:val="24"/>
                <w:szCs w:val="24"/>
                <w:lang w:eastAsia="ru-RU"/>
              </w:rPr>
              <w:t>ети</w:t>
            </w:r>
            <w:proofErr w:type="spellEnd"/>
            <w:r w:rsidRPr="003C7EEC">
              <w:rPr>
                <w:rFonts w:ascii="Times New Roman" w:eastAsia="Times New Roman" w:hAnsi="Times New Roman" w:cs="Times New Roman"/>
                <w:color w:val="000000"/>
                <w:sz w:val="24"/>
                <w:szCs w:val="24"/>
                <w:lang w:eastAsia="ru-RU"/>
              </w:rPr>
              <w:t xml:space="preserve"> садятся на пол друг против друга на расстоянии 1,5—2 м и катают друг другу мячи.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Вначале взрослый катит мяч детям, фиксируя внимание на том, что его надо толкнуть двумя руками.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Вариант игры. Дети сидят лицом в круг и прокатывают мяч по желанию от одного ребенка другому, называя имя: «Вова, лови мяч!» И т. д.</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С МЯЧЁМ</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Прокати мяч (2 года 6 месяцев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Учить отталкивать мяч двумя руками, сохраняя направление; закреплять знание цвета; побуждать к самостоятельным действиям; удовлетворять желания ребенка в самостоятельном выборе дорожки и партнера; вызывать чувство удовольствия от выполняемых действий и от общения с другими детьми.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Материал. Мячи средней величины (по количеству играющих), дорожки разного цвета длиной 1,5—2 м.</w:t>
            </w:r>
          </w:p>
          <w:p w:rsidR="00322A42" w:rsidRDefault="003C7EEC"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xml:space="preserve">.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Взрослый предлагает детям взять мячи и прокатить их по дорожке, которая им нравится больше других. Показывает, как надо оттолкнуть мяч, чтобы он катился, а не прыгал. Спрашивает каждого ребенка, по дорожке какого цвета он прокатит мяч. Затем взрослый предлагает детям поиграть, кто с кем хочет. Малыши выбирают партнеров и катают мяч по дорожке друг другу.</w:t>
            </w:r>
          </w:p>
          <w:p w:rsidR="00322A42" w:rsidRDefault="00322A42" w:rsidP="003C7EEC">
            <w:pPr>
              <w:spacing w:after="0" w:line="240" w:lineRule="auto"/>
              <w:rPr>
                <w:rFonts w:ascii="Times New Roman" w:eastAsia="Times New Roman" w:hAnsi="Times New Roman" w:cs="Times New Roman"/>
                <w:b/>
                <w:bCs/>
                <w:color w:val="000000"/>
                <w:lang w:eastAsia="ru-RU"/>
              </w:rPr>
            </w:pPr>
          </w:p>
          <w:p w:rsidR="003C7EEC" w:rsidRDefault="003C7EEC" w:rsidP="003C7EEC">
            <w:pPr>
              <w:spacing w:after="0" w:line="240" w:lineRule="auto"/>
              <w:rPr>
                <w:rFonts w:ascii="Times New Roman" w:eastAsia="Times New Roman" w:hAnsi="Times New Roman" w:cs="Times New Roman"/>
                <w:b/>
                <w:bCs/>
                <w:color w:val="000000"/>
                <w:lang w:eastAsia="ru-RU"/>
              </w:rPr>
            </w:pPr>
            <w:proofErr w:type="gramStart"/>
            <w:r w:rsidRPr="003C7EEC">
              <w:rPr>
                <w:rFonts w:ascii="Times New Roman" w:eastAsia="Times New Roman" w:hAnsi="Times New Roman" w:cs="Times New Roman"/>
                <w:b/>
                <w:bCs/>
                <w:color w:val="000000"/>
                <w:lang w:eastAsia="ru-RU"/>
              </w:rPr>
              <w:t>Тяжелый</w:t>
            </w:r>
            <w:proofErr w:type="gramEnd"/>
            <w:r w:rsidRPr="003C7EEC">
              <w:rPr>
                <w:rFonts w:ascii="Times New Roman" w:eastAsia="Times New Roman" w:hAnsi="Times New Roman" w:cs="Times New Roman"/>
                <w:b/>
                <w:bCs/>
                <w:color w:val="000000"/>
                <w:lang w:eastAsia="ru-RU"/>
              </w:rPr>
              <w:t xml:space="preserve"> — легкий (2 года 6 месяцев — 3 года)</w:t>
            </w:r>
          </w:p>
          <w:p w:rsidR="00322A42" w:rsidRPr="003C7EEC" w:rsidRDefault="00322A42"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Учить катать мяч; познакомить с понятиями «тяжелый» — «легкий»; развивать ловкость.</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Материал. Мячи надувные, легкие диаметром 20—25 см; мячи набивные, тяжелые диаметром 20—25 см, весом 500 г.</w:t>
            </w:r>
          </w:p>
          <w:p w:rsidR="00322A42" w:rsidRDefault="003C7EEC"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xml:space="preserve">.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Взрослый предлагает детям по очереди взять сначала тяжелый мяч, а потом легкий. При этом он обозначает словами свойство мяча: тяжелый, легкий.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Затем дети садятся около черты, обозначенной взрослым, и катят по очереди мячи, при этом произнося: «Тяжелый мяч, легкий мяч». Затем бегут за мячами.</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42" w:name="0d7a3a5407f496d29c3237afe8b2a727b925dcd1"/>
      <w:bookmarkStart w:id="43" w:name="22"/>
      <w:bookmarkEnd w:id="42"/>
      <w:bookmarkEnd w:id="43"/>
    </w:p>
    <w:tbl>
      <w:tblPr>
        <w:tblW w:w="14850" w:type="dxa"/>
        <w:tblCellMar>
          <w:left w:w="0" w:type="dxa"/>
          <w:right w:w="0" w:type="dxa"/>
        </w:tblCellMar>
        <w:tblLook w:val="04A0"/>
      </w:tblPr>
      <w:tblGrid>
        <w:gridCol w:w="7479"/>
        <w:gridCol w:w="7371"/>
      </w:tblGrid>
      <w:tr w:rsidR="003C7EEC" w:rsidRPr="003C7EEC" w:rsidTr="00AA0443">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 </w:t>
            </w:r>
          </w:p>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НА РАЗВИТИЕ ЛАЗАНИЯ</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Перелезь через бревно (2 года—2 года 6 месяцев</w:t>
            </w:r>
            <w:r w:rsidRPr="003C7EEC">
              <w:rPr>
                <w:rFonts w:ascii="Times New Roman" w:eastAsia="Times New Roman" w:hAnsi="Times New Roman" w:cs="Times New Roman"/>
                <w:color w:val="000000"/>
                <w:sz w:val="24"/>
                <w:szCs w:val="24"/>
                <w:lang w:eastAsia="ru-RU"/>
              </w:rPr>
              <w:t>)</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xml:space="preserve"> Совершенствовать лазанье и умение преодолевать препятствия; развивать крупные мышцы туловища; развивать умение ориентироваться в пространстве; вызывать положительные эмоции от игры/и общения </w:t>
            </w:r>
            <w:proofErr w:type="gramStart"/>
            <w:r w:rsidRPr="003C7EEC">
              <w:rPr>
                <w:rFonts w:ascii="Times New Roman" w:eastAsia="Times New Roman" w:hAnsi="Times New Roman" w:cs="Times New Roman"/>
                <w:color w:val="000000"/>
                <w:sz w:val="24"/>
                <w:szCs w:val="24"/>
                <w:lang w:eastAsia="ru-RU"/>
              </w:rPr>
              <w:t>со</w:t>
            </w:r>
            <w:proofErr w:type="gramEnd"/>
            <w:r w:rsidRPr="003C7EEC">
              <w:rPr>
                <w:rFonts w:ascii="Times New Roman" w:eastAsia="Times New Roman" w:hAnsi="Times New Roman" w:cs="Times New Roman"/>
                <w:color w:val="000000"/>
                <w:sz w:val="24"/>
                <w:szCs w:val="24"/>
                <w:lang w:eastAsia="ru-RU"/>
              </w:rPr>
              <w:t xml:space="preserve"> взрослым и сверстниками.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Детям предлагают пойти в гости к зайчику. Взрослый объясняет, что, для того чтобы попасть к нему, надо перелезть через бревно. Дети перелезают через бревно, играют с зайчиком (прыгают, играют в догонялки), но вот приходит время возвращаться домой, и малыши опять перелезают через бревно.</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Игра повторяется 3—4 раза.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Вариант игры. За забором может жить медведь, собака, кошка и др. В зависимости от этого дети производят разные движения: ходят как мишка, ползают, прогибая спинку как кошка, и т. п.</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НА РАЗВИТИЕ ЛАЗАНИЯ</w:t>
            </w:r>
          </w:p>
          <w:p w:rsidR="00BF061E" w:rsidRPr="003C7EEC" w:rsidRDefault="00BF061E" w:rsidP="003C7EEC">
            <w:pPr>
              <w:spacing w:after="0" w:line="240" w:lineRule="auto"/>
              <w:rPr>
                <w:rFonts w:ascii="Times New Roman" w:eastAsia="Times New Roman" w:hAnsi="Times New Roman" w:cs="Times New Roman"/>
                <w:color w:val="000000"/>
                <w:sz w:val="20"/>
                <w:szCs w:val="20"/>
                <w:lang w:eastAsia="ru-RU"/>
              </w:rPr>
            </w:pP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b/>
                <w:bCs/>
                <w:color w:val="000000"/>
                <w:sz w:val="24"/>
                <w:szCs w:val="24"/>
                <w:lang w:eastAsia="ru-RU"/>
              </w:rPr>
              <w:t>Заинька (2—3 года)</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Задачи. Приучать детей слушать пение, понимать содержание песни и выполнять</w:t>
            </w:r>
            <w:r w:rsidRPr="003C7EEC">
              <w:rPr>
                <w:rFonts w:ascii="Times New Roman" w:eastAsia="Times New Roman" w:hAnsi="Times New Roman" w:cs="Times New Roman"/>
                <w:color w:val="000000"/>
                <w:sz w:val="20"/>
                <w:szCs w:val="20"/>
                <w:lang w:eastAsia="ru-RU"/>
              </w:rPr>
              <w:t xml:space="preserve"> </w:t>
            </w:r>
            <w:r w:rsidRPr="00AA0443">
              <w:rPr>
                <w:rFonts w:ascii="Times New Roman" w:eastAsia="Times New Roman" w:hAnsi="Times New Roman" w:cs="Times New Roman"/>
                <w:color w:val="000000"/>
                <w:sz w:val="24"/>
                <w:szCs w:val="24"/>
                <w:lang w:eastAsia="ru-RU"/>
              </w:rPr>
              <w:t>движения в соответствии с ее текстом; вызывать подражание взрослому.</w:t>
            </w:r>
          </w:p>
          <w:p w:rsidR="00322A42" w:rsidRDefault="003C7EEC" w:rsidP="003C7EEC">
            <w:pPr>
              <w:spacing w:after="0" w:line="240" w:lineRule="auto"/>
              <w:rPr>
                <w:rFonts w:ascii="Times New Roman" w:eastAsia="Times New Roman" w:hAnsi="Times New Roman" w:cs="Times New Roman"/>
                <w:color w:val="000000"/>
                <w:sz w:val="24"/>
                <w:szCs w:val="24"/>
                <w:lang w:eastAsia="ru-RU"/>
              </w:rPr>
            </w:pPr>
            <w:r w:rsidRPr="00322A42">
              <w:rPr>
                <w:rFonts w:ascii="Times New Roman" w:eastAsia="Times New Roman" w:hAnsi="Times New Roman" w:cs="Times New Roman"/>
                <w:b/>
                <w:i/>
                <w:color w:val="000000"/>
                <w:sz w:val="24"/>
                <w:szCs w:val="24"/>
                <w:lang w:eastAsia="ru-RU"/>
              </w:rPr>
              <w:t>Содержание игры.</w:t>
            </w:r>
            <w:r w:rsidRPr="00AA0443">
              <w:rPr>
                <w:rFonts w:ascii="Times New Roman" w:eastAsia="Times New Roman" w:hAnsi="Times New Roman" w:cs="Times New Roman"/>
                <w:color w:val="000000"/>
                <w:sz w:val="24"/>
                <w:szCs w:val="24"/>
                <w:lang w:eastAsia="ru-RU"/>
              </w:rPr>
              <w:t xml:space="preserve"> </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Воспитатель становится вместе с детьми в круг, поет песенку и показывает движения:</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Заинька, топни ножкой,              Вот так, топни ножкой,</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proofErr w:type="gramStart"/>
            <w:r w:rsidRPr="00AA0443">
              <w:rPr>
                <w:rFonts w:ascii="Times New Roman" w:eastAsia="Times New Roman" w:hAnsi="Times New Roman" w:cs="Times New Roman"/>
                <w:color w:val="000000"/>
                <w:sz w:val="24"/>
                <w:szCs w:val="24"/>
                <w:lang w:eastAsia="ru-RU"/>
              </w:rPr>
              <w:t>Серенький</w:t>
            </w:r>
            <w:proofErr w:type="gramEnd"/>
            <w:r w:rsidRPr="00AA0443">
              <w:rPr>
                <w:rFonts w:ascii="Times New Roman" w:eastAsia="Times New Roman" w:hAnsi="Times New Roman" w:cs="Times New Roman"/>
                <w:color w:val="000000"/>
                <w:sz w:val="24"/>
                <w:szCs w:val="24"/>
                <w:lang w:eastAsia="ru-RU"/>
              </w:rPr>
              <w:t>, топни ножкой!         Вот так, топни ножкой!</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Дети, стоя по кругу, топают ножками, руки при этом держат на поясе:</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Заинька, бей в ладоши, Серенький, бей в ладоши!</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Дети хлопают в ладоши.</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Заинька, повернись, Серенький, повернись!</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Вот так, бей в ладоши, Вот так, бей в ладоши!</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Вот так, повернись, Вот так, повернись!</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Дети поворачиваются 1—2 раза, руки держат на поясе.</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Заинька, попляши,                      Вот так, попляши,</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Серенький, попляши!                  Вот так, попляши!</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Дети подпрыгивают на двух ногах, кто как может.</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Заинька, поклонись, Серенький, поклонись!</w:t>
            </w:r>
          </w:p>
          <w:p w:rsidR="003C7EEC" w:rsidRPr="00AA0443" w:rsidRDefault="003C7EEC" w:rsidP="003C7EEC">
            <w:pPr>
              <w:spacing w:after="0" w:line="240" w:lineRule="auto"/>
              <w:rPr>
                <w:rFonts w:ascii="Times New Roman" w:eastAsia="Times New Roman" w:hAnsi="Times New Roman" w:cs="Times New Roman"/>
                <w:color w:val="000000"/>
                <w:sz w:val="24"/>
                <w:szCs w:val="24"/>
                <w:lang w:eastAsia="ru-RU"/>
              </w:rPr>
            </w:pPr>
            <w:r w:rsidRPr="00AA0443">
              <w:rPr>
                <w:rFonts w:ascii="Times New Roman" w:eastAsia="Times New Roman" w:hAnsi="Times New Roman" w:cs="Times New Roman"/>
                <w:color w:val="000000"/>
                <w:sz w:val="24"/>
                <w:szCs w:val="24"/>
                <w:lang w:eastAsia="ru-RU"/>
              </w:rPr>
              <w:t>Вот так, поклонись, Вот так, поклонись!</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AA0443">
              <w:rPr>
                <w:rFonts w:ascii="Times New Roman" w:eastAsia="Times New Roman" w:hAnsi="Times New Roman" w:cs="Times New Roman"/>
                <w:color w:val="000000"/>
                <w:sz w:val="24"/>
                <w:szCs w:val="24"/>
                <w:lang w:eastAsia="ru-RU"/>
              </w:rPr>
              <w:t>Дети кланяются, разводя руки в стороны.</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44" w:name="d33f512fa8e9b4b87a2e91a65187e84d16361eae"/>
      <w:bookmarkStart w:id="45" w:name="23"/>
      <w:bookmarkEnd w:id="44"/>
      <w:bookmarkEnd w:id="45"/>
    </w:p>
    <w:tbl>
      <w:tblPr>
        <w:tblW w:w="14850" w:type="dxa"/>
        <w:tblCellMar>
          <w:left w:w="0" w:type="dxa"/>
          <w:right w:w="0" w:type="dxa"/>
        </w:tblCellMar>
        <w:tblLook w:val="04A0"/>
      </w:tblPr>
      <w:tblGrid>
        <w:gridCol w:w="7479"/>
        <w:gridCol w:w="7371"/>
      </w:tblGrid>
      <w:tr w:rsidR="003C7EEC" w:rsidRPr="003C7EEC" w:rsidTr="00AA0443">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C43A0" w:rsidRDefault="003C7EEC" w:rsidP="006C43A0">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 </w:t>
            </w:r>
            <w:r w:rsidR="006C43A0" w:rsidRPr="003C7EEC">
              <w:rPr>
                <w:rFonts w:ascii="Times New Roman" w:eastAsia="Times New Roman" w:hAnsi="Times New Roman" w:cs="Times New Roman"/>
                <w:color w:val="000000"/>
                <w:sz w:val="20"/>
                <w:szCs w:val="20"/>
                <w:lang w:eastAsia="ru-RU"/>
              </w:rPr>
              <w:t>ИГРЫ НА РАЗВИТИЕ ЛАЗАНИЯ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color w:val="000000"/>
                <w:sz w:val="24"/>
                <w:szCs w:val="24"/>
                <w:lang w:eastAsia="ru-RU"/>
              </w:rPr>
              <w:t xml:space="preserve">Проползи в </w:t>
            </w:r>
            <w:proofErr w:type="spellStart"/>
            <w:r w:rsidRPr="000912E7">
              <w:rPr>
                <w:rFonts w:ascii="Times New Roman" w:eastAsia="Times New Roman" w:hAnsi="Times New Roman" w:cs="Times New Roman"/>
                <w:b/>
                <w:bCs/>
                <w:color w:val="000000"/>
                <w:sz w:val="24"/>
                <w:szCs w:val="24"/>
                <w:lang w:eastAsia="ru-RU"/>
              </w:rPr>
              <w:t>воротики</w:t>
            </w:r>
            <w:proofErr w:type="spellEnd"/>
            <w:r w:rsidRPr="000912E7">
              <w:rPr>
                <w:rFonts w:ascii="Times New Roman" w:eastAsia="Times New Roman" w:hAnsi="Times New Roman" w:cs="Times New Roman"/>
                <w:b/>
                <w:bCs/>
                <w:color w:val="000000"/>
                <w:sz w:val="24"/>
                <w:szCs w:val="24"/>
                <w:lang w:eastAsia="ru-RU"/>
              </w:rPr>
              <w:t xml:space="preserve"> (2—3 года)                </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Задачи.</w:t>
            </w:r>
            <w:r w:rsidRPr="000912E7">
              <w:rPr>
                <w:rFonts w:ascii="Times New Roman" w:eastAsia="Times New Roman" w:hAnsi="Times New Roman" w:cs="Times New Roman"/>
                <w:color w:val="000000"/>
                <w:sz w:val="24"/>
                <w:szCs w:val="24"/>
                <w:lang w:eastAsia="ru-RU"/>
              </w:rPr>
              <w:t> Учить детей ползать под предметами, не задевая их; побуждать к самостоятельному выполнению движений; поощрять малышей за успешные действия.</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Содержание игры</w:t>
            </w:r>
            <w:r w:rsidRPr="000912E7">
              <w:rPr>
                <w:rFonts w:ascii="Times New Roman" w:eastAsia="Times New Roman" w:hAnsi="Times New Roman" w:cs="Times New Roman"/>
                <w:color w:val="000000"/>
                <w:sz w:val="24"/>
                <w:szCs w:val="24"/>
                <w:lang w:eastAsia="ru-RU"/>
              </w:rPr>
              <w:t>. На расстоянии 4 м от детей располагается стойка с подвешенной на уровне роста ребенка сеткой. У стойки на полу лежит большой мат. На расстоянии 2,5 м от ребенка располагается дуга — ворота. Взрослый предлагает малышу проползти на четвереньках под дугой, доползти до мяча, поднять его и положить в сетку.</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Вариант игры. Можно расставить двое-трое ворот для включения в игру сразу 2—3 детей.</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color w:val="000000"/>
                <w:sz w:val="24"/>
                <w:szCs w:val="24"/>
                <w:lang w:eastAsia="ru-RU"/>
              </w:rPr>
              <w:t>По кочкам (2 года 6 месяцев — 3 года)</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Задачи.</w:t>
            </w:r>
            <w:r w:rsidRPr="000912E7">
              <w:rPr>
                <w:rFonts w:ascii="Times New Roman" w:eastAsia="Times New Roman" w:hAnsi="Times New Roman" w:cs="Times New Roman"/>
                <w:color w:val="000000"/>
                <w:sz w:val="24"/>
                <w:szCs w:val="24"/>
                <w:lang w:eastAsia="ru-RU"/>
              </w:rPr>
              <w:t> Совершенствовать умение детей влезать на предметы и спускаться с них (высота предметов увеличивается постепенно: 10—15—20 см); поддерживать самостоятельность, интерес к действию.</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Содержание игры</w:t>
            </w:r>
            <w:r w:rsidRPr="000912E7">
              <w:rPr>
                <w:rFonts w:ascii="Times New Roman" w:eastAsia="Times New Roman" w:hAnsi="Times New Roman" w:cs="Times New Roman"/>
                <w:color w:val="000000"/>
                <w:sz w:val="24"/>
                <w:szCs w:val="24"/>
                <w:lang w:eastAsia="ru-RU"/>
              </w:rPr>
              <w:t xml:space="preserve">. На полу размещаются 2—3 ящика или куба шириной 40—60 см, высотой 5—20 см (кочки). Между кочками можно разместить мягкие дорожки или поролоновый мат (болото). Взрослый предлагает детям пойти в гости к мишке или зайчику. Дети отправляются в путь, а на пути встречается болото. Они взбираются на кочки и спускаются с них, таким </w:t>
            </w:r>
            <w:proofErr w:type="gramStart"/>
            <w:r w:rsidRPr="000912E7">
              <w:rPr>
                <w:rFonts w:ascii="Times New Roman" w:eastAsia="Times New Roman" w:hAnsi="Times New Roman" w:cs="Times New Roman"/>
                <w:color w:val="000000"/>
                <w:sz w:val="24"/>
                <w:szCs w:val="24"/>
                <w:lang w:eastAsia="ru-RU"/>
              </w:rPr>
              <w:t>образом</w:t>
            </w:r>
            <w:proofErr w:type="gramEnd"/>
            <w:r w:rsidRPr="000912E7">
              <w:rPr>
                <w:rFonts w:ascii="Times New Roman" w:eastAsia="Times New Roman" w:hAnsi="Times New Roman" w:cs="Times New Roman"/>
                <w:color w:val="000000"/>
                <w:sz w:val="24"/>
                <w:szCs w:val="24"/>
                <w:lang w:eastAsia="ru-RU"/>
              </w:rPr>
              <w:t xml:space="preserve"> переходя болото и попадая к мишке или зайчику. С мишкой можно поиграть в догонялки или прятки, а затем вернуться через болото по кочкам домой.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0912E7">
              <w:rPr>
                <w:rFonts w:ascii="Times New Roman" w:eastAsia="Times New Roman" w:hAnsi="Times New Roman" w:cs="Times New Roman"/>
                <w:color w:val="000000"/>
                <w:sz w:val="24"/>
                <w:szCs w:val="24"/>
                <w:lang w:eastAsia="ru-RU"/>
              </w:rPr>
              <w:t>Правило. С кочки нельзя спрыгивать, надо спокойно спускаться.</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НА РАЗВИТИЕ ЛАЗАНИЯ</w:t>
            </w:r>
          </w:p>
          <w:p w:rsidR="006C43A0" w:rsidRPr="003C7EEC" w:rsidRDefault="006C43A0"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Кошка и цыплята (2 года 6 месяцев — 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sz w:val="24"/>
                <w:szCs w:val="24"/>
                <w:lang w:eastAsia="ru-RU"/>
              </w:rPr>
              <w:t>Задачи.</w:t>
            </w:r>
            <w:r w:rsidRPr="003C7EEC">
              <w:rPr>
                <w:rFonts w:ascii="Times New Roman" w:eastAsia="Times New Roman" w:hAnsi="Times New Roman" w:cs="Times New Roman"/>
                <w:color w:val="000000"/>
                <w:sz w:val="24"/>
                <w:szCs w:val="24"/>
                <w:lang w:eastAsia="ru-RU"/>
              </w:rPr>
              <w:t xml:space="preserve"> Совершенствовать бег, влезание и </w:t>
            </w:r>
            <w:proofErr w:type="spellStart"/>
            <w:r w:rsidRPr="003C7EEC">
              <w:rPr>
                <w:rFonts w:ascii="Times New Roman" w:eastAsia="Times New Roman" w:hAnsi="Times New Roman" w:cs="Times New Roman"/>
                <w:color w:val="000000"/>
                <w:sz w:val="24"/>
                <w:szCs w:val="24"/>
                <w:lang w:eastAsia="ru-RU"/>
              </w:rPr>
              <w:t>слезание</w:t>
            </w:r>
            <w:proofErr w:type="spellEnd"/>
            <w:r w:rsidRPr="003C7EEC">
              <w:rPr>
                <w:rFonts w:ascii="Times New Roman" w:eastAsia="Times New Roman" w:hAnsi="Times New Roman" w:cs="Times New Roman"/>
                <w:color w:val="000000"/>
                <w:sz w:val="24"/>
                <w:szCs w:val="24"/>
                <w:lang w:eastAsia="ru-RU"/>
              </w:rPr>
              <w:t xml:space="preserve"> с предметов; развивать внимание и ориентировку в пространстве; поддерживать интерес к взаимодействию со сверстниками; побуждать к подражанию животным, развивать воображение.</w:t>
            </w:r>
          </w:p>
          <w:p w:rsidR="00322A42" w:rsidRDefault="003C7EEC" w:rsidP="003C7EEC">
            <w:pPr>
              <w:spacing w:after="0" w:line="240" w:lineRule="auto"/>
              <w:rPr>
                <w:rFonts w:ascii="Times New Roman" w:eastAsia="Times New Roman" w:hAnsi="Times New Roman" w:cs="Times New Roman"/>
                <w:color w:val="000000"/>
                <w:sz w:val="24"/>
                <w:szCs w:val="24"/>
                <w:lang w:eastAsia="ru-RU"/>
              </w:rPr>
            </w:pPr>
            <w:r w:rsidRPr="003C7EEC">
              <w:rPr>
                <w:rFonts w:ascii="Times New Roman" w:eastAsia="Times New Roman" w:hAnsi="Times New Roman" w:cs="Times New Roman"/>
                <w:b/>
                <w:bCs/>
                <w:i/>
                <w:iCs/>
                <w:color w:val="000000"/>
                <w:sz w:val="24"/>
                <w:szCs w:val="24"/>
                <w:lang w:eastAsia="ru-RU"/>
              </w:rPr>
              <w:t>Содержание игры</w:t>
            </w:r>
            <w:r w:rsidRPr="003C7EEC">
              <w:rPr>
                <w:rFonts w:ascii="Times New Roman" w:eastAsia="Times New Roman" w:hAnsi="Times New Roman" w:cs="Times New Roman"/>
                <w:color w:val="000000"/>
                <w:sz w:val="24"/>
                <w:szCs w:val="24"/>
                <w:lang w:eastAsia="ru-RU"/>
              </w:rPr>
              <w:t xml:space="preserve">.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На полянку выходит курочка-хохлатка (взрослый), с нею желтые цыплята (дети). В дальнем углу групповой комнаты на скамейке дремлет кошка (взрослый). Цыплята разбегаются по поляне, машут крылышками, клюют зерна, взбираются на жердочки (кубы высотой 10 см) — действуют по своему усмотрению.</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Курочка квохчет: «</w:t>
            </w:r>
            <w:proofErr w:type="spellStart"/>
            <w:proofErr w:type="gramStart"/>
            <w:r w:rsidRPr="003C7EEC">
              <w:rPr>
                <w:rFonts w:ascii="Times New Roman" w:eastAsia="Times New Roman" w:hAnsi="Times New Roman" w:cs="Times New Roman"/>
                <w:color w:val="000000"/>
                <w:sz w:val="24"/>
                <w:szCs w:val="24"/>
                <w:lang w:eastAsia="ru-RU"/>
              </w:rPr>
              <w:t>Ко-ко</w:t>
            </w:r>
            <w:proofErr w:type="spellEnd"/>
            <w:proofErr w:type="gramEnd"/>
            <w:r w:rsidRPr="003C7EEC">
              <w:rPr>
                <w:rFonts w:ascii="Times New Roman" w:eastAsia="Times New Roman" w:hAnsi="Times New Roman" w:cs="Times New Roman"/>
                <w:color w:val="000000"/>
                <w:sz w:val="24"/>
                <w:szCs w:val="24"/>
                <w:lang w:eastAsia="ru-RU"/>
              </w:rPr>
              <w:t>, не ходите далеко». На эти слова цыплята настораживаются, смотрят по сторонам. А курочка медленно продолжает:</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На скамейке у окошка                Кошка глазки открывает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Улеглась и дремлет кошка.         И цыпляток догоняет.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На последние слова цыплята убегают от кошки, а она пытается их догнать.</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Когда дети хорошо освоят игру, роль курочки-хохлатки и кошки можно поручить наиболее активным из них.</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46" w:name="4909efbda17116bad44b38419d13327cafeaeb08"/>
      <w:bookmarkStart w:id="47" w:name="24"/>
      <w:bookmarkEnd w:id="46"/>
      <w:bookmarkEnd w:id="47"/>
    </w:p>
    <w:tbl>
      <w:tblPr>
        <w:tblW w:w="14850" w:type="dxa"/>
        <w:tblCellMar>
          <w:left w:w="0" w:type="dxa"/>
          <w:right w:w="0" w:type="dxa"/>
        </w:tblCellMar>
        <w:tblLook w:val="04A0"/>
      </w:tblPr>
      <w:tblGrid>
        <w:gridCol w:w="7479"/>
        <w:gridCol w:w="7371"/>
      </w:tblGrid>
      <w:tr w:rsidR="003C7EEC" w:rsidRPr="003C7EEC" w:rsidTr="000912E7">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 ИГРЫ  НА РАЗВИТИЕ ВНИМАНИЯ, РАЗВИТИЕ ОСНОВНЫХ ДВИЖЕНИЙ</w:t>
            </w:r>
          </w:p>
          <w:p w:rsidR="006C43A0" w:rsidRPr="003C7EEC" w:rsidRDefault="006C43A0"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Комарики и лягушка (1 год 8 месяцев — 2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Учить выполнять действия по слову взрослого; поощрять самостоятельность, инициативу детей; вызывать чувство радости от совместных действий.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Материал. Шапочки или нагрудные эмблемы с изображением комариков и лягушки, стулья, на которых лежат платочки (по числу детей).</w:t>
            </w:r>
          </w:p>
          <w:p w:rsidR="000912E7" w:rsidRDefault="003C7EEC"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xml:space="preserve">.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Дети-комарики летают по группе, произнося звук «</w:t>
            </w:r>
            <w:proofErr w:type="spellStart"/>
            <w:r w:rsidRPr="003C7EEC">
              <w:rPr>
                <w:rFonts w:ascii="Times New Roman" w:eastAsia="Times New Roman" w:hAnsi="Times New Roman" w:cs="Times New Roman"/>
                <w:color w:val="000000"/>
                <w:lang w:eastAsia="ru-RU"/>
              </w:rPr>
              <w:t>з-з-з</w:t>
            </w:r>
            <w:proofErr w:type="spellEnd"/>
            <w:r w:rsidRPr="003C7EEC">
              <w:rPr>
                <w:rFonts w:ascii="Times New Roman" w:eastAsia="Times New Roman" w:hAnsi="Times New Roman" w:cs="Times New Roman"/>
                <w:color w:val="000000"/>
                <w:lang w:eastAsia="ru-RU"/>
              </w:rPr>
              <w:t>», присаживаются, опуская руки-крылья после слов взрослого:</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Сел комарик на кусточек,         Свесил ножки под листочек,</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 xml:space="preserve">На </w:t>
            </w:r>
            <w:proofErr w:type="gramStart"/>
            <w:r w:rsidRPr="003C7EEC">
              <w:rPr>
                <w:rFonts w:ascii="Times New Roman" w:eastAsia="Times New Roman" w:hAnsi="Times New Roman" w:cs="Times New Roman"/>
                <w:color w:val="000000"/>
                <w:lang w:eastAsia="ru-RU"/>
              </w:rPr>
              <w:t>еловый</w:t>
            </w:r>
            <w:proofErr w:type="gramEnd"/>
            <w:r w:rsidRPr="003C7EEC">
              <w:rPr>
                <w:rFonts w:ascii="Times New Roman" w:eastAsia="Times New Roman" w:hAnsi="Times New Roman" w:cs="Times New Roman"/>
                <w:color w:val="000000"/>
                <w:lang w:eastAsia="ru-RU"/>
              </w:rPr>
              <w:t xml:space="preserve"> на пенечек,              Спрятался!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 xml:space="preserve">Комарики садятся на стулья и прячутся за платочками. Выходит водящий в шапочке или с эмблемой лягушки и говорит: «Где же комарики? Я их сейчас найду! </w:t>
            </w:r>
            <w:proofErr w:type="spellStart"/>
            <w:r w:rsidRPr="003C7EEC">
              <w:rPr>
                <w:rFonts w:ascii="Times New Roman" w:eastAsia="Times New Roman" w:hAnsi="Times New Roman" w:cs="Times New Roman"/>
                <w:color w:val="000000"/>
                <w:lang w:eastAsia="ru-RU"/>
              </w:rPr>
              <w:t>Ква-ква-ква</w:t>
            </w:r>
            <w:proofErr w:type="spellEnd"/>
            <w:r w:rsidRPr="003C7EEC">
              <w:rPr>
                <w:rFonts w:ascii="Times New Roman" w:eastAsia="Times New Roman" w:hAnsi="Times New Roman" w:cs="Times New Roman"/>
                <w:color w:val="000000"/>
                <w:lang w:eastAsia="ru-RU"/>
              </w:rPr>
              <w:t>!» Ищет, но не находит. Игра повторяется. Затем водящий-лягушка со словами «Вот они!» находит комариков. Но комарики разлетаются, и лягушка пытается их поймать.</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НА РАЗВИТИЕ ВНИМАНИЯ, РАЗВИТИЕ ОСНОВНЫХ ДВИЖЕНИЙ</w:t>
            </w:r>
          </w:p>
          <w:p w:rsidR="006C43A0" w:rsidRPr="003C7EEC" w:rsidRDefault="006C43A0" w:rsidP="003C7EEC">
            <w:pPr>
              <w:spacing w:after="0" w:line="240" w:lineRule="auto"/>
              <w:rPr>
                <w:rFonts w:ascii="Times New Roman" w:eastAsia="Times New Roman" w:hAnsi="Times New Roman" w:cs="Times New Roman"/>
                <w:color w:val="000000"/>
                <w:sz w:val="20"/>
                <w:szCs w:val="20"/>
                <w:lang w:eastAsia="ru-RU"/>
              </w:rPr>
            </w:pP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color w:val="000000"/>
                <w:sz w:val="24"/>
                <w:szCs w:val="24"/>
                <w:lang w:eastAsia="ru-RU"/>
              </w:rPr>
              <w:t>Найди свой домик (2—3 года)</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Задачи</w:t>
            </w:r>
            <w:r w:rsidRPr="000912E7">
              <w:rPr>
                <w:rFonts w:ascii="Times New Roman" w:eastAsia="Times New Roman" w:hAnsi="Times New Roman" w:cs="Times New Roman"/>
                <w:color w:val="000000"/>
                <w:sz w:val="24"/>
                <w:szCs w:val="24"/>
                <w:lang w:eastAsia="ru-RU"/>
              </w:rPr>
              <w:t>. Учить детей сочетать ходьбу с другими видами движений; развивать умение ориентироваться в пространстве, согласовывать действия с другими детьми; закреплять знание цвета, формы, величины; поддерживать самостоятельность, инициативу детей.</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Материал. Круги или квадраты разной величины или цвета.</w:t>
            </w:r>
          </w:p>
          <w:p w:rsid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Содержание игры</w:t>
            </w:r>
            <w:r w:rsidRPr="000912E7">
              <w:rPr>
                <w:rFonts w:ascii="Times New Roman" w:eastAsia="Times New Roman" w:hAnsi="Times New Roman" w:cs="Times New Roman"/>
                <w:color w:val="000000"/>
                <w:sz w:val="24"/>
                <w:szCs w:val="24"/>
                <w:lang w:eastAsia="ru-RU"/>
              </w:rPr>
              <w:t xml:space="preserve">. </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Дети размещаются в своих домиках, которые могут в зависимости от цели иметь разную величину, цвет или форму. Когда малыши будут хорошо ориентироваться во всех свойствах предметов (величина, цвет, форма), можно объединить два свойства, например форму и цвет или величину и цвет.</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Дети запоминают свои домики и по сигналу взрослого выходят гулять на поляну. Они выполняют самостоятельно по своему усмотрению разные движения (ходят, собирают цветы, бегают, влезают на пеньки, бросают шишки в цель, перешагивают через ручейки). По сигналу взрослого «Дождь!» дети бегут в свои домики. Взрослый вместе с ними проверяет, все ли заняли свои домики, помогает детям найти свои домики, если они их не запомнили.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0912E7">
              <w:rPr>
                <w:rFonts w:ascii="Times New Roman" w:eastAsia="Times New Roman" w:hAnsi="Times New Roman" w:cs="Times New Roman"/>
                <w:color w:val="000000"/>
                <w:sz w:val="24"/>
                <w:szCs w:val="24"/>
                <w:lang w:eastAsia="ru-RU"/>
              </w:rPr>
              <w:t>Вариант игры. Если игра проводится на участке, домики можно обозначить около разных деревьев. Дети запоминают названия деревьев, учатся ориентироваться в пространстве в условиях участка детского сада.</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48" w:name="4e663899cb522bcd1c382e1279d8cf730d7a46a1"/>
      <w:bookmarkStart w:id="49" w:name="25"/>
      <w:bookmarkEnd w:id="48"/>
      <w:bookmarkEnd w:id="49"/>
    </w:p>
    <w:tbl>
      <w:tblPr>
        <w:tblW w:w="14850" w:type="dxa"/>
        <w:tblCellMar>
          <w:left w:w="0" w:type="dxa"/>
          <w:right w:w="0" w:type="dxa"/>
        </w:tblCellMar>
        <w:tblLook w:val="04A0"/>
      </w:tblPr>
      <w:tblGrid>
        <w:gridCol w:w="7479"/>
        <w:gridCol w:w="7371"/>
      </w:tblGrid>
      <w:tr w:rsidR="003C7EEC" w:rsidRPr="003C7EEC" w:rsidTr="000912E7">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 ИГРЫ  НА РАЗВИТИЕ ВНИМАНИЯ, РАЗВИТИЕ ОСНОВНЫХ ДВИЖЕНИЙ</w:t>
            </w:r>
          </w:p>
          <w:p w:rsidR="006C43A0" w:rsidRPr="003C7EEC" w:rsidRDefault="006C43A0" w:rsidP="003C7EEC">
            <w:pPr>
              <w:spacing w:after="0" w:line="240" w:lineRule="auto"/>
              <w:rPr>
                <w:rFonts w:ascii="Times New Roman" w:eastAsia="Times New Roman" w:hAnsi="Times New Roman" w:cs="Times New Roman"/>
                <w:color w:val="000000"/>
                <w:sz w:val="20"/>
                <w:szCs w:val="20"/>
                <w:lang w:eastAsia="ru-RU"/>
              </w:rPr>
            </w:pP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Путешествие в лес (2—3 года)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i/>
                <w:iCs/>
                <w:color w:val="000000"/>
                <w:lang w:eastAsia="ru-RU"/>
              </w:rPr>
              <w:t>Задачи.</w:t>
            </w:r>
            <w:r w:rsidRPr="003C7EEC">
              <w:rPr>
                <w:rFonts w:ascii="Times New Roman" w:eastAsia="Times New Roman" w:hAnsi="Times New Roman" w:cs="Times New Roman"/>
                <w:color w:val="000000"/>
                <w:lang w:eastAsia="ru-RU"/>
              </w:rPr>
              <w:t> Совершенствовать основные движения; учить подражанию животным; учить действовать в коллективе; стимулировать самостоятельность; вызывать чувство радости от совместных действий.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Материал. Эмблемы с изображением животных, размещенные на стойках на расстоянии 4—5 м друг от друга.</w:t>
            </w:r>
          </w:p>
          <w:p w:rsidR="000912E7" w:rsidRDefault="003C7EEC" w:rsidP="003C7EEC">
            <w:pPr>
              <w:spacing w:after="0" w:line="240" w:lineRule="auto"/>
              <w:rPr>
                <w:rFonts w:ascii="Times New Roman" w:eastAsia="Times New Roman" w:hAnsi="Times New Roman" w:cs="Times New Roman"/>
                <w:color w:val="000000"/>
                <w:lang w:eastAsia="ru-RU"/>
              </w:rPr>
            </w:pPr>
            <w:r w:rsidRPr="003C7EEC">
              <w:rPr>
                <w:rFonts w:ascii="Times New Roman" w:eastAsia="Times New Roman" w:hAnsi="Times New Roman" w:cs="Times New Roman"/>
                <w:b/>
                <w:bCs/>
                <w:i/>
                <w:iCs/>
                <w:color w:val="000000"/>
                <w:lang w:eastAsia="ru-RU"/>
              </w:rPr>
              <w:t>Содержание игры</w:t>
            </w:r>
            <w:r w:rsidRPr="003C7EEC">
              <w:rPr>
                <w:rFonts w:ascii="Times New Roman" w:eastAsia="Times New Roman" w:hAnsi="Times New Roman" w:cs="Times New Roman"/>
                <w:color w:val="000000"/>
                <w:lang w:eastAsia="ru-RU"/>
              </w:rPr>
              <w:t xml:space="preserve">.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Взрослый предлагает детям поехать в лес на поезде. Дети встают друг за другом и по сигналу взрослого двигаются, произнося: «</w:t>
            </w:r>
            <w:proofErr w:type="spellStart"/>
            <w:r w:rsidRPr="003C7EEC">
              <w:rPr>
                <w:rFonts w:ascii="Times New Roman" w:eastAsia="Times New Roman" w:hAnsi="Times New Roman" w:cs="Times New Roman"/>
                <w:color w:val="000000"/>
                <w:lang w:eastAsia="ru-RU"/>
              </w:rPr>
              <w:t>Чу-чу-чу-чу</w:t>
            </w:r>
            <w:proofErr w:type="spellEnd"/>
            <w:r w:rsidRPr="003C7EEC">
              <w:rPr>
                <w:rFonts w:ascii="Times New Roman" w:eastAsia="Times New Roman" w:hAnsi="Times New Roman" w:cs="Times New Roman"/>
                <w:color w:val="000000"/>
                <w:lang w:eastAsia="ru-RU"/>
              </w:rPr>
              <w:t>!» По сигналу взрослого «Стоп, вагончики остановились!» дети останавливаются. Взрослый обращает внимание ребят на эмблему с изображением зайчика и спрашивает: «Кто это?» Дети отвечают: «Зайчик». Взрослый предлагает всем выйти на поляну и попрыгать как зайчики. Затем по сигналу взрослого дети опять строятся друг за другом и едут до следующей остановки, где на эмблеме изображен медведь. Затем все опять выходят на поляну и подражают медведям, ходят, переваливаясь с боку на бок.</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 xml:space="preserve">Примечание. Игру лучше проводить на улице. Эмблемы со стойками могут располагаться по кругу или </w:t>
            </w:r>
            <w:proofErr w:type="gramStart"/>
            <w:r w:rsidRPr="003C7EEC">
              <w:rPr>
                <w:rFonts w:ascii="Times New Roman" w:eastAsia="Times New Roman" w:hAnsi="Times New Roman" w:cs="Times New Roman"/>
                <w:color w:val="000000"/>
                <w:lang w:eastAsia="ru-RU"/>
              </w:rPr>
              <w:t>по</w:t>
            </w:r>
            <w:proofErr w:type="gramEnd"/>
            <w:r w:rsidRPr="003C7EEC">
              <w:rPr>
                <w:rFonts w:ascii="Times New Roman" w:eastAsia="Times New Roman" w:hAnsi="Times New Roman" w:cs="Times New Roman"/>
                <w:color w:val="000000"/>
                <w:lang w:eastAsia="ru-RU"/>
              </w:rPr>
              <w:t xml:space="preserve"> прямой. Количество эмблем с изображением зверей берется  с учетом уровня развития и возраста детей, но не более 6 штук.</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НА РАЗВИТИЕ ВНИМАНИЯ, РАЗВИТИЕ ОСНОВНЫХ ДВИЖЕНИЙ</w:t>
            </w:r>
          </w:p>
          <w:p w:rsidR="006C43A0" w:rsidRPr="003C7EEC" w:rsidRDefault="006C43A0" w:rsidP="003C7EEC">
            <w:pPr>
              <w:spacing w:after="0" w:line="240" w:lineRule="auto"/>
              <w:rPr>
                <w:rFonts w:ascii="Times New Roman" w:eastAsia="Times New Roman" w:hAnsi="Times New Roman" w:cs="Times New Roman"/>
                <w:color w:val="000000"/>
                <w:sz w:val="20"/>
                <w:szCs w:val="20"/>
                <w:lang w:eastAsia="ru-RU"/>
              </w:rPr>
            </w:pP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color w:val="000000"/>
                <w:sz w:val="24"/>
                <w:szCs w:val="24"/>
                <w:lang w:eastAsia="ru-RU"/>
              </w:rPr>
              <w:t>Найди домик (2 года 6 месяцев — 3 года)</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Задачи.</w:t>
            </w:r>
            <w:r w:rsidRPr="000912E7">
              <w:rPr>
                <w:rFonts w:ascii="Times New Roman" w:eastAsia="Times New Roman" w:hAnsi="Times New Roman" w:cs="Times New Roman"/>
                <w:color w:val="000000"/>
                <w:sz w:val="24"/>
                <w:szCs w:val="24"/>
                <w:lang w:eastAsia="ru-RU"/>
              </w:rPr>
              <w:t> Закреплять знания детей о форме (круг, квадрат, треугольник); развивать мелкую моторику; поощрять самостоятельность и инициативу.</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Содержание игр</w:t>
            </w:r>
            <w:r w:rsidRPr="000912E7">
              <w:rPr>
                <w:rFonts w:ascii="Times New Roman" w:eastAsia="Times New Roman" w:hAnsi="Times New Roman" w:cs="Times New Roman"/>
                <w:color w:val="000000"/>
                <w:sz w:val="24"/>
                <w:szCs w:val="24"/>
                <w:lang w:eastAsia="ru-RU"/>
              </w:rPr>
              <w:t>ы. Воспитатель готовит фигурки разной формы из картона и коробки такой же формы или с наклейкой соответствующей формы. В начале игры он разбрасывает фигурки по полу и предлагает детям собрать их и разместить по своим домикам. Затем вместе с детьми смотрит, все ли фигурки попали в свои домики. Спрашивает малышей, какая фигурка заняла чужой домик и куда ее надо поместить.</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Вариант игры. Воспитатель готовит домики разной формы (из клеенки, плотного картона, линолеума), раздает детям фигурки. Малыши бегают по комнате, резвятся, а по сигналу воспитателя «Все в свои домики!» занимают соответствующий домик. Затем вместе с воспитателем проверяют, все ли заняли свои домики.</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color w:val="000000"/>
                <w:sz w:val="24"/>
                <w:szCs w:val="24"/>
                <w:lang w:eastAsia="ru-RU"/>
              </w:rPr>
              <w:t>Волшебная палочка (2 года 6 месяцев — 3 года)</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Задачи.</w:t>
            </w:r>
            <w:r w:rsidRPr="000912E7">
              <w:rPr>
                <w:rFonts w:ascii="Times New Roman" w:eastAsia="Times New Roman" w:hAnsi="Times New Roman" w:cs="Times New Roman"/>
                <w:color w:val="000000"/>
                <w:sz w:val="24"/>
                <w:szCs w:val="24"/>
                <w:lang w:eastAsia="ru-RU"/>
              </w:rPr>
              <w:t> Развивать ловкость, быстроту реакции; закреплять знание цвета; вызывать радость от игры.</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Материал. Гимнастическая палка длиной 1 м, к которой привязаны ленточки разного цвета.</w:t>
            </w:r>
          </w:p>
          <w:p w:rsidR="00322A42"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Содержание игры</w:t>
            </w:r>
            <w:r w:rsidRPr="000912E7">
              <w:rPr>
                <w:rFonts w:ascii="Times New Roman" w:eastAsia="Times New Roman" w:hAnsi="Times New Roman" w:cs="Times New Roman"/>
                <w:color w:val="000000"/>
                <w:sz w:val="24"/>
                <w:szCs w:val="24"/>
                <w:lang w:eastAsia="ru-RU"/>
              </w:rPr>
              <w:t xml:space="preserve">.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0912E7">
              <w:rPr>
                <w:rFonts w:ascii="Times New Roman" w:eastAsia="Times New Roman" w:hAnsi="Times New Roman" w:cs="Times New Roman"/>
                <w:color w:val="000000"/>
                <w:sz w:val="24"/>
                <w:szCs w:val="24"/>
                <w:lang w:eastAsia="ru-RU"/>
              </w:rPr>
              <w:t>Педагог показывает детям волшебную палочку с ленточками. Уточняет с детьми, какого цвета ленточки, а затем предлагает поиграть с ними. Воспитатель медленно отходит от детей, пытающихся схватить ленточку. Можно догонять ленточки, передвигаясь на четвереньках. В конце игры педагог высоко поднимает палку и предлагает детям достать ленточки.</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50" w:name="b82d508b47cf8047b894d44048d23bc37b42ad97"/>
      <w:bookmarkStart w:id="51" w:name="26"/>
      <w:bookmarkEnd w:id="50"/>
      <w:bookmarkEnd w:id="51"/>
    </w:p>
    <w:tbl>
      <w:tblPr>
        <w:tblW w:w="14850" w:type="dxa"/>
        <w:tblCellMar>
          <w:left w:w="0" w:type="dxa"/>
          <w:right w:w="0" w:type="dxa"/>
        </w:tblCellMar>
        <w:tblLook w:val="04A0"/>
      </w:tblPr>
      <w:tblGrid>
        <w:gridCol w:w="7479"/>
        <w:gridCol w:w="7371"/>
      </w:tblGrid>
      <w:tr w:rsidR="003C7EEC" w:rsidRPr="003C7EEC" w:rsidTr="000912E7">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t>ИГРЫ  НА РАЗВИТИЕ ВНИМАНИЯ, РАЗВИТИЕ ОСНОВНЫХ ДВИЖЕНИЙ</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color w:val="000000"/>
                <w:sz w:val="24"/>
                <w:szCs w:val="24"/>
                <w:lang w:eastAsia="ru-RU"/>
              </w:rPr>
              <w:t>Медведь и добрые зайчата (2 года 6 месяцев — 3 года)</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Задачи</w:t>
            </w:r>
            <w:r w:rsidRPr="000912E7">
              <w:rPr>
                <w:rFonts w:ascii="Times New Roman" w:eastAsia="Times New Roman" w:hAnsi="Times New Roman" w:cs="Times New Roman"/>
                <w:color w:val="000000"/>
                <w:sz w:val="24"/>
                <w:szCs w:val="24"/>
                <w:lang w:eastAsia="ru-RU"/>
              </w:rPr>
              <w:t xml:space="preserve">. Обогащать двигательный опыт детей (прыжки, бег); побуждать к активным действиям; вызывать чувство радости от совместных действий </w:t>
            </w:r>
            <w:proofErr w:type="gramStart"/>
            <w:r w:rsidRPr="000912E7">
              <w:rPr>
                <w:rFonts w:ascii="Times New Roman" w:eastAsia="Times New Roman" w:hAnsi="Times New Roman" w:cs="Times New Roman"/>
                <w:color w:val="000000"/>
                <w:sz w:val="24"/>
                <w:szCs w:val="24"/>
                <w:lang w:eastAsia="ru-RU"/>
              </w:rPr>
              <w:t>со</w:t>
            </w:r>
            <w:proofErr w:type="gramEnd"/>
            <w:r w:rsidRPr="000912E7">
              <w:rPr>
                <w:rFonts w:ascii="Times New Roman" w:eastAsia="Times New Roman" w:hAnsi="Times New Roman" w:cs="Times New Roman"/>
                <w:color w:val="000000"/>
                <w:sz w:val="24"/>
                <w:szCs w:val="24"/>
                <w:lang w:eastAsia="ru-RU"/>
              </w:rPr>
              <w:t xml:space="preserve"> взрослым и сверстниками; воспитывать доброжелательность.</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Материал. Шапочки или нагрудные эмблемы с изображением зайчат (по количеству играющих), медведя; скамейка, ширма, большие кубы.</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b/>
                <w:bCs/>
                <w:i/>
                <w:iCs/>
                <w:color w:val="000000"/>
                <w:sz w:val="24"/>
                <w:szCs w:val="24"/>
                <w:lang w:eastAsia="ru-RU"/>
              </w:rPr>
              <w:t>Содержание игры</w:t>
            </w:r>
            <w:r w:rsidRPr="000912E7">
              <w:rPr>
                <w:rFonts w:ascii="Times New Roman" w:eastAsia="Times New Roman" w:hAnsi="Times New Roman" w:cs="Times New Roman"/>
                <w:color w:val="000000"/>
                <w:sz w:val="24"/>
                <w:szCs w:val="24"/>
                <w:lang w:eastAsia="ru-RU"/>
              </w:rPr>
              <w:t>. Дети изображают зайчат. Они прыгают, бегают под музыку или бубен. Неожиданно появляется медведь. Его роль выполняет взрослый или старший ребенок. Медведь проходит среди зайчат и рычит. Зайчата и воспитатель сочувственно спрашивают медведя:</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Мишка бурый,</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Мишка бурый,                                                </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Отчего такой ты хмурый?</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Мишка отвечает:</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Я медком не угостился,</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Вот на всех и рассердился!</w:t>
            </w:r>
          </w:p>
          <w:p w:rsidR="003C7EEC" w:rsidRPr="000912E7" w:rsidRDefault="003C7EEC" w:rsidP="003C7EEC">
            <w:pPr>
              <w:spacing w:after="0" w:line="240" w:lineRule="auto"/>
              <w:rPr>
                <w:rFonts w:ascii="Times New Roman" w:eastAsia="Times New Roman" w:hAnsi="Times New Roman" w:cs="Times New Roman"/>
                <w:color w:val="000000"/>
                <w:sz w:val="24"/>
                <w:szCs w:val="24"/>
                <w:lang w:eastAsia="ru-RU"/>
              </w:rPr>
            </w:pPr>
            <w:r w:rsidRPr="000912E7">
              <w:rPr>
                <w:rFonts w:ascii="Times New Roman" w:eastAsia="Times New Roman" w:hAnsi="Times New Roman" w:cs="Times New Roman"/>
                <w:color w:val="000000"/>
                <w:sz w:val="24"/>
                <w:szCs w:val="24"/>
                <w:lang w:eastAsia="ru-RU"/>
              </w:rPr>
              <w:t xml:space="preserve"> Зайчата просят его не сердиться, а поиграть с ними в прятки. Они обещают угостить мишку медом. Зайчата прячутся по своему желанию (за ширму, куб, скамейку), воспитатель поощряет их. </w:t>
            </w:r>
            <w:proofErr w:type="gramStart"/>
            <w:r w:rsidRPr="000912E7">
              <w:rPr>
                <w:rFonts w:ascii="Times New Roman" w:eastAsia="Times New Roman" w:hAnsi="Times New Roman" w:cs="Times New Roman"/>
                <w:color w:val="000000"/>
                <w:sz w:val="24"/>
                <w:szCs w:val="24"/>
                <w:lang w:eastAsia="ru-RU"/>
              </w:rPr>
              <w:t>Мишка после слов «Раз, два, три, четыре, пять, я иду зайчат искать» ходит по группе, ищет зайчат.</w:t>
            </w:r>
            <w:proofErr w:type="gramEnd"/>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0912E7">
              <w:rPr>
                <w:rFonts w:ascii="Times New Roman" w:eastAsia="Times New Roman" w:hAnsi="Times New Roman" w:cs="Times New Roman"/>
                <w:color w:val="000000"/>
                <w:sz w:val="24"/>
                <w:szCs w:val="24"/>
                <w:lang w:eastAsia="ru-RU"/>
              </w:rPr>
              <w:t>Зайчата могут перебегать с одного места на другое. После того как мишка находит их, они угощают его медом. Медведь благодарит зайчат, и все вместе весело танцуют.</w:t>
            </w:r>
          </w:p>
        </w:tc>
        <w:tc>
          <w:tcPr>
            <w:tcW w:w="7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t>Помогают малышу научиться двигаться в такт словам, топать ножками, хлопать в ладоши, поворачиваться....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w:t>
            </w:r>
            <w:r w:rsidRPr="003C7EEC">
              <w:rPr>
                <w:rFonts w:ascii="Times New Roman" w:eastAsia="Times New Roman" w:hAnsi="Times New Roman" w:cs="Times New Roman"/>
                <w:color w:val="000000"/>
                <w:lang w:eastAsia="ru-RU"/>
              </w:rPr>
              <w:br/>
              <w:t>Хлоп! Раз, еще раз              </w:t>
            </w:r>
            <w:r w:rsidRPr="003C7EEC">
              <w:rPr>
                <w:rFonts w:ascii="Times New Roman" w:eastAsia="Times New Roman" w:hAnsi="Times New Roman" w:cs="Times New Roman"/>
                <w:color w:val="000000"/>
                <w:lang w:eastAsia="ru-RU"/>
              </w:rPr>
              <w:br/>
              <w:t>Мы похлопаем сейчас. </w:t>
            </w:r>
            <w:r w:rsidRPr="003C7EEC">
              <w:rPr>
                <w:rFonts w:ascii="Times New Roman" w:eastAsia="Times New Roman" w:hAnsi="Times New Roman" w:cs="Times New Roman"/>
                <w:color w:val="000000"/>
                <w:lang w:eastAsia="ru-RU"/>
              </w:rPr>
              <w:br/>
              <w:t>А потом скорей-скорей</w:t>
            </w:r>
            <w:proofErr w:type="gramStart"/>
            <w:r w:rsidRPr="003C7EEC">
              <w:rPr>
                <w:rFonts w:ascii="Times New Roman" w:eastAsia="Times New Roman" w:hAnsi="Times New Roman" w:cs="Times New Roman"/>
                <w:color w:val="000000"/>
                <w:lang w:eastAsia="ru-RU"/>
              </w:rPr>
              <w:br/>
              <w:t>Х</w:t>
            </w:r>
            <w:proofErr w:type="gramEnd"/>
            <w:r w:rsidRPr="003C7EEC">
              <w:rPr>
                <w:rFonts w:ascii="Times New Roman" w:eastAsia="Times New Roman" w:hAnsi="Times New Roman" w:cs="Times New Roman"/>
                <w:color w:val="000000"/>
                <w:lang w:eastAsia="ru-RU"/>
              </w:rPr>
              <w:t>лопай-хлопай веселей!</w:t>
            </w:r>
            <w:r w:rsidRPr="003C7EEC">
              <w:rPr>
                <w:rFonts w:ascii="Times New Roman" w:eastAsia="Times New Roman" w:hAnsi="Times New Roman" w:cs="Times New Roman"/>
                <w:color w:val="000000"/>
                <w:lang w:eastAsia="ru-RU"/>
              </w:rPr>
              <w:br/>
              <w:t>Пальчик о пальчик тук да тук, </w:t>
            </w:r>
            <w:r w:rsidRPr="003C7EEC">
              <w:rPr>
                <w:rFonts w:ascii="Times New Roman" w:eastAsia="Times New Roman" w:hAnsi="Times New Roman" w:cs="Times New Roman"/>
                <w:color w:val="000000"/>
                <w:lang w:eastAsia="ru-RU"/>
              </w:rPr>
              <w:br/>
              <w:t>Хлопай, хлопай, хлопай!</w:t>
            </w:r>
            <w:r w:rsidRPr="003C7EEC">
              <w:rPr>
                <w:rFonts w:ascii="Times New Roman" w:eastAsia="Times New Roman" w:hAnsi="Times New Roman" w:cs="Times New Roman"/>
                <w:color w:val="000000"/>
                <w:lang w:eastAsia="ru-RU"/>
              </w:rPr>
              <w:br/>
              <w:t>Пальчик о пальчик тук да тук, </w:t>
            </w:r>
            <w:r w:rsidRPr="003C7EEC">
              <w:rPr>
                <w:rFonts w:ascii="Times New Roman" w:eastAsia="Times New Roman" w:hAnsi="Times New Roman" w:cs="Times New Roman"/>
                <w:color w:val="000000"/>
                <w:lang w:eastAsia="ru-RU"/>
              </w:rPr>
              <w:br/>
              <w:t>Топай, топай, топай!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w:t>
            </w:r>
            <w:r w:rsidRPr="003C7EEC">
              <w:rPr>
                <w:rFonts w:ascii="Times New Roman" w:eastAsia="Times New Roman" w:hAnsi="Times New Roman" w:cs="Times New Roman"/>
                <w:color w:val="000000"/>
                <w:lang w:eastAsia="ru-RU"/>
              </w:rPr>
              <w:br/>
              <w:t>Топ-топ, топотушки,                                                                </w:t>
            </w:r>
            <w:r w:rsidRPr="003C7EEC">
              <w:rPr>
                <w:rFonts w:ascii="Times New Roman" w:eastAsia="Times New Roman" w:hAnsi="Times New Roman" w:cs="Times New Roman"/>
                <w:color w:val="000000"/>
                <w:lang w:eastAsia="ru-RU"/>
              </w:rPr>
              <w:br/>
              <w:t>Пляшет зайчик на опушке,</w:t>
            </w:r>
            <w:r w:rsidRPr="003C7EEC">
              <w:rPr>
                <w:rFonts w:ascii="Times New Roman" w:eastAsia="Times New Roman" w:hAnsi="Times New Roman" w:cs="Times New Roman"/>
                <w:color w:val="000000"/>
                <w:lang w:eastAsia="ru-RU"/>
              </w:rPr>
              <w:br/>
              <w:t>Пляшет ежик на пеньке,</w:t>
            </w:r>
            <w:r w:rsidRPr="003C7EEC">
              <w:rPr>
                <w:rFonts w:ascii="Times New Roman" w:eastAsia="Times New Roman" w:hAnsi="Times New Roman" w:cs="Times New Roman"/>
                <w:color w:val="000000"/>
                <w:lang w:eastAsia="ru-RU"/>
              </w:rPr>
              <w:br/>
              <w:t>Пляшет чижик на сучке,</w:t>
            </w:r>
            <w:r w:rsidRPr="003C7EEC">
              <w:rPr>
                <w:rFonts w:ascii="Times New Roman" w:eastAsia="Times New Roman" w:hAnsi="Times New Roman" w:cs="Times New Roman"/>
                <w:color w:val="000000"/>
                <w:lang w:eastAsia="ru-RU"/>
              </w:rPr>
              <w:br/>
              <w:t>Пляшет песик на крылечке,</w:t>
            </w:r>
            <w:r w:rsidRPr="003C7EEC">
              <w:rPr>
                <w:rFonts w:ascii="Times New Roman" w:eastAsia="Times New Roman" w:hAnsi="Times New Roman" w:cs="Times New Roman"/>
                <w:color w:val="000000"/>
                <w:lang w:eastAsia="ru-RU"/>
              </w:rPr>
              <w:br/>
              <w:t>Пляшет котик возле печки,</w:t>
            </w:r>
            <w:r w:rsidRPr="003C7EEC">
              <w:rPr>
                <w:rFonts w:ascii="Times New Roman" w:eastAsia="Times New Roman" w:hAnsi="Times New Roman" w:cs="Times New Roman"/>
                <w:color w:val="000000"/>
                <w:lang w:eastAsia="ru-RU"/>
              </w:rPr>
              <w:br/>
              <w:t xml:space="preserve">Топ-топ, </w:t>
            </w:r>
            <w:proofErr w:type="spellStart"/>
            <w:r w:rsidRPr="003C7EEC">
              <w:rPr>
                <w:rFonts w:ascii="Times New Roman" w:eastAsia="Times New Roman" w:hAnsi="Times New Roman" w:cs="Times New Roman"/>
                <w:color w:val="000000"/>
                <w:lang w:eastAsia="ru-RU"/>
              </w:rPr>
              <w:t>топотушки</w:t>
            </w:r>
            <w:proofErr w:type="spellEnd"/>
            <w:r w:rsidRPr="003C7EEC">
              <w:rPr>
                <w:rFonts w:ascii="Times New Roman" w:eastAsia="Times New Roman" w:hAnsi="Times New Roman" w:cs="Times New Roman"/>
                <w:color w:val="000000"/>
                <w:lang w:eastAsia="ru-RU"/>
              </w:rPr>
              <w:t>,</w:t>
            </w:r>
            <w:r w:rsidRPr="003C7EEC">
              <w:rPr>
                <w:rFonts w:ascii="Times New Roman" w:eastAsia="Times New Roman" w:hAnsi="Times New Roman" w:cs="Times New Roman"/>
                <w:color w:val="000000"/>
                <w:lang w:eastAsia="ru-RU"/>
              </w:rPr>
              <w:br/>
              <w:t>Пляшут лапки, пляшут ушки,</w:t>
            </w:r>
            <w:r w:rsidRPr="003C7EEC">
              <w:rPr>
                <w:rFonts w:ascii="Times New Roman" w:eastAsia="Times New Roman" w:hAnsi="Times New Roman" w:cs="Times New Roman"/>
                <w:color w:val="000000"/>
                <w:lang w:eastAsia="ru-RU"/>
              </w:rPr>
              <w:br/>
              <w:t>Пляшут ножки и хвосты.</w:t>
            </w:r>
            <w:r w:rsidRPr="003C7EEC">
              <w:rPr>
                <w:rFonts w:ascii="Times New Roman" w:eastAsia="Times New Roman" w:hAnsi="Times New Roman" w:cs="Times New Roman"/>
                <w:color w:val="000000"/>
                <w:lang w:eastAsia="ru-RU"/>
              </w:rPr>
              <w:br/>
              <w:t>Что стоишь, пляши и ты!</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52" w:name="1503f7bad2c9313054e4955b4ee97697c674d92e"/>
      <w:bookmarkStart w:id="53" w:name="27"/>
      <w:bookmarkEnd w:id="52"/>
      <w:bookmarkEnd w:id="53"/>
    </w:p>
    <w:tbl>
      <w:tblPr>
        <w:tblW w:w="14709" w:type="dxa"/>
        <w:tblCellMar>
          <w:left w:w="0" w:type="dxa"/>
          <w:right w:w="0" w:type="dxa"/>
        </w:tblCellMar>
        <w:tblLook w:val="04A0"/>
      </w:tblPr>
      <w:tblGrid>
        <w:gridCol w:w="7479"/>
        <w:gridCol w:w="7230"/>
      </w:tblGrid>
      <w:tr w:rsidR="003C7EEC" w:rsidRPr="003C7EEC" w:rsidTr="000912E7">
        <w:trPr>
          <w:trHeight w:val="8440"/>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Помогают малышу научиться двигаться в такт словам, топать ножками, хлопать в ладоши, поворачиваться....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Заинька</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i/>
                <w:iCs/>
                <w:color w:val="000000"/>
                <w:lang w:eastAsia="ru-RU"/>
              </w:rPr>
              <w:t xml:space="preserve">Один из вариантов </w:t>
            </w:r>
            <w:proofErr w:type="spellStart"/>
            <w:r w:rsidRPr="003C7EEC">
              <w:rPr>
                <w:rFonts w:ascii="Times New Roman" w:eastAsia="Times New Roman" w:hAnsi="Times New Roman" w:cs="Times New Roman"/>
                <w:i/>
                <w:iCs/>
                <w:color w:val="000000"/>
                <w:lang w:eastAsia="ru-RU"/>
              </w:rPr>
              <w:t>потешки</w:t>
            </w:r>
            <w:proofErr w:type="spellEnd"/>
            <w:r w:rsidRPr="003C7EEC">
              <w:rPr>
                <w:rFonts w:ascii="Times New Roman" w:eastAsia="Times New Roman" w:hAnsi="Times New Roman" w:cs="Times New Roman"/>
                <w:i/>
                <w:iCs/>
                <w:color w:val="000000"/>
                <w:lang w:eastAsia="ru-RU"/>
              </w:rPr>
              <w:t xml:space="preserve"> про заиньку с простыми движениями</w:t>
            </w:r>
            <w:r w:rsidRPr="003C7EEC">
              <w:rPr>
                <w:rFonts w:ascii="Times New Roman" w:eastAsia="Times New Roman" w:hAnsi="Times New Roman" w:cs="Times New Roman"/>
                <w:color w:val="000000"/>
                <w:lang w:eastAsia="ru-RU"/>
              </w:rPr>
              <w:br/>
              <w:t>Заинька, выходи,</w:t>
            </w:r>
            <w:r w:rsidRPr="003C7EEC">
              <w:rPr>
                <w:rFonts w:ascii="Times New Roman" w:eastAsia="Times New Roman" w:hAnsi="Times New Roman" w:cs="Times New Roman"/>
                <w:color w:val="000000"/>
                <w:lang w:eastAsia="ru-RU"/>
              </w:rPr>
              <w:br/>
              <w:t>Серенький, выходи,</w:t>
            </w:r>
            <w:r w:rsidRPr="003C7EEC">
              <w:rPr>
                <w:rFonts w:ascii="Times New Roman" w:eastAsia="Times New Roman" w:hAnsi="Times New Roman" w:cs="Times New Roman"/>
                <w:color w:val="000000"/>
                <w:lang w:eastAsia="ru-RU"/>
              </w:rPr>
              <w:br/>
              <w:t>Вот так, этак выходи,</w:t>
            </w:r>
            <w:r w:rsidRPr="003C7EEC">
              <w:rPr>
                <w:rFonts w:ascii="Times New Roman" w:eastAsia="Times New Roman" w:hAnsi="Times New Roman" w:cs="Times New Roman"/>
                <w:color w:val="000000"/>
                <w:lang w:eastAsia="ru-RU"/>
              </w:rPr>
              <w:br/>
              <w:t>Вот так, этак выходи!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Заинька, топни ножкой,</w:t>
            </w:r>
            <w:r w:rsidRPr="003C7EEC">
              <w:rPr>
                <w:rFonts w:ascii="Times New Roman" w:eastAsia="Times New Roman" w:hAnsi="Times New Roman" w:cs="Times New Roman"/>
                <w:color w:val="000000"/>
                <w:lang w:eastAsia="ru-RU"/>
              </w:rPr>
              <w:br/>
              <w:t>Серенький, топни ножкой,</w:t>
            </w:r>
            <w:r w:rsidRPr="003C7EEC">
              <w:rPr>
                <w:rFonts w:ascii="Times New Roman" w:eastAsia="Times New Roman" w:hAnsi="Times New Roman" w:cs="Times New Roman"/>
                <w:color w:val="000000"/>
                <w:lang w:eastAsia="ru-RU"/>
              </w:rPr>
              <w:br/>
              <w:t>Вот так, этак топни ножкой,</w:t>
            </w:r>
            <w:r w:rsidRPr="003C7EEC">
              <w:rPr>
                <w:rFonts w:ascii="Times New Roman" w:eastAsia="Times New Roman" w:hAnsi="Times New Roman" w:cs="Times New Roman"/>
                <w:color w:val="000000"/>
                <w:lang w:eastAsia="ru-RU"/>
              </w:rPr>
              <w:br/>
              <w:t>Вот так, этак топни ножкой!</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proofErr w:type="gramStart"/>
            <w:r w:rsidRPr="003C7EEC">
              <w:rPr>
                <w:rFonts w:ascii="Times New Roman" w:eastAsia="Times New Roman" w:hAnsi="Times New Roman" w:cs="Times New Roman"/>
                <w:color w:val="000000"/>
                <w:lang w:eastAsia="ru-RU"/>
              </w:rPr>
              <w:t>Заинька, повернись,</w:t>
            </w:r>
            <w:r w:rsidRPr="003C7EEC">
              <w:rPr>
                <w:rFonts w:ascii="Times New Roman" w:eastAsia="Times New Roman" w:hAnsi="Times New Roman" w:cs="Times New Roman"/>
                <w:color w:val="000000"/>
                <w:lang w:eastAsia="ru-RU"/>
              </w:rPr>
              <w:br/>
              <w:t>Серенький, повернись,</w:t>
            </w:r>
            <w:r w:rsidRPr="003C7EEC">
              <w:rPr>
                <w:rFonts w:ascii="Times New Roman" w:eastAsia="Times New Roman" w:hAnsi="Times New Roman" w:cs="Times New Roman"/>
                <w:color w:val="000000"/>
                <w:lang w:eastAsia="ru-RU"/>
              </w:rPr>
              <w:br/>
              <w:t>Вот так, этак повернись,</w:t>
            </w:r>
            <w:r w:rsidRPr="003C7EEC">
              <w:rPr>
                <w:rFonts w:ascii="Times New Roman" w:eastAsia="Times New Roman" w:hAnsi="Times New Roman" w:cs="Times New Roman"/>
                <w:color w:val="000000"/>
                <w:lang w:eastAsia="ru-RU"/>
              </w:rPr>
              <w:br/>
              <w:t>Вот так, этак повернись!</w:t>
            </w:r>
            <w:proofErr w:type="gramEnd"/>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proofErr w:type="gramStart"/>
            <w:r w:rsidRPr="003C7EEC">
              <w:rPr>
                <w:rFonts w:ascii="Times New Roman" w:eastAsia="Times New Roman" w:hAnsi="Times New Roman" w:cs="Times New Roman"/>
                <w:color w:val="000000"/>
                <w:lang w:eastAsia="ru-RU"/>
              </w:rPr>
              <w:t>Заинька, поскачи,</w:t>
            </w:r>
            <w:r w:rsidRPr="003C7EEC">
              <w:rPr>
                <w:rFonts w:ascii="Times New Roman" w:eastAsia="Times New Roman" w:hAnsi="Times New Roman" w:cs="Times New Roman"/>
                <w:color w:val="000000"/>
                <w:lang w:eastAsia="ru-RU"/>
              </w:rPr>
              <w:br/>
              <w:t>Серенький, поскачи,</w:t>
            </w:r>
            <w:r w:rsidRPr="003C7EEC">
              <w:rPr>
                <w:rFonts w:ascii="Times New Roman" w:eastAsia="Times New Roman" w:hAnsi="Times New Roman" w:cs="Times New Roman"/>
                <w:color w:val="000000"/>
                <w:lang w:eastAsia="ru-RU"/>
              </w:rPr>
              <w:br/>
              <w:t>Вот так, этак поскачи,</w:t>
            </w:r>
            <w:r w:rsidRPr="003C7EEC">
              <w:rPr>
                <w:rFonts w:ascii="Times New Roman" w:eastAsia="Times New Roman" w:hAnsi="Times New Roman" w:cs="Times New Roman"/>
                <w:color w:val="000000"/>
                <w:lang w:eastAsia="ru-RU"/>
              </w:rPr>
              <w:br/>
              <w:t>Вот так, этак поскачи!</w:t>
            </w:r>
            <w:proofErr w:type="gramEnd"/>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proofErr w:type="gramStart"/>
            <w:r w:rsidRPr="003C7EEC">
              <w:rPr>
                <w:rFonts w:ascii="Times New Roman" w:eastAsia="Times New Roman" w:hAnsi="Times New Roman" w:cs="Times New Roman"/>
                <w:color w:val="000000"/>
                <w:lang w:eastAsia="ru-RU"/>
              </w:rPr>
              <w:t>Заинька, попляши,</w:t>
            </w:r>
            <w:r w:rsidRPr="003C7EEC">
              <w:rPr>
                <w:rFonts w:ascii="Times New Roman" w:eastAsia="Times New Roman" w:hAnsi="Times New Roman" w:cs="Times New Roman"/>
                <w:color w:val="000000"/>
                <w:lang w:eastAsia="ru-RU"/>
              </w:rPr>
              <w:br/>
              <w:t>Серенький, попляши,</w:t>
            </w:r>
            <w:r w:rsidRPr="003C7EEC">
              <w:rPr>
                <w:rFonts w:ascii="Times New Roman" w:eastAsia="Times New Roman" w:hAnsi="Times New Roman" w:cs="Times New Roman"/>
                <w:color w:val="000000"/>
                <w:lang w:eastAsia="ru-RU"/>
              </w:rPr>
              <w:br/>
              <w:t>Вот так, этак попляши,</w:t>
            </w:r>
            <w:r w:rsidRPr="003C7EEC">
              <w:rPr>
                <w:rFonts w:ascii="Times New Roman" w:eastAsia="Times New Roman" w:hAnsi="Times New Roman" w:cs="Times New Roman"/>
                <w:color w:val="000000"/>
                <w:lang w:eastAsia="ru-RU"/>
              </w:rPr>
              <w:br/>
              <w:t>Вот так, этак попляши!</w:t>
            </w:r>
            <w:proofErr w:type="gramEnd"/>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proofErr w:type="gramStart"/>
            <w:r w:rsidRPr="003C7EEC">
              <w:rPr>
                <w:rFonts w:ascii="Times New Roman" w:eastAsia="Times New Roman" w:hAnsi="Times New Roman" w:cs="Times New Roman"/>
                <w:color w:val="000000"/>
                <w:lang w:eastAsia="ru-RU"/>
              </w:rPr>
              <w:t>Заинька, поклонись,</w:t>
            </w:r>
            <w:r w:rsidRPr="003C7EEC">
              <w:rPr>
                <w:rFonts w:ascii="Times New Roman" w:eastAsia="Times New Roman" w:hAnsi="Times New Roman" w:cs="Times New Roman"/>
                <w:color w:val="000000"/>
                <w:lang w:eastAsia="ru-RU"/>
              </w:rPr>
              <w:br/>
              <w:t>Серенький, поклонись,</w:t>
            </w:r>
            <w:r w:rsidRPr="003C7EEC">
              <w:rPr>
                <w:rFonts w:ascii="Times New Roman" w:eastAsia="Times New Roman" w:hAnsi="Times New Roman" w:cs="Times New Roman"/>
                <w:color w:val="000000"/>
                <w:lang w:eastAsia="ru-RU"/>
              </w:rPr>
              <w:br/>
              <w:t>Вот так, этак поклонись,</w:t>
            </w:r>
            <w:r w:rsidRPr="003C7EEC">
              <w:rPr>
                <w:rFonts w:ascii="Times New Roman" w:eastAsia="Times New Roman" w:hAnsi="Times New Roman" w:cs="Times New Roman"/>
                <w:color w:val="000000"/>
                <w:lang w:eastAsia="ru-RU"/>
              </w:rPr>
              <w:br/>
              <w:t>Вот так, этак поклонись!</w:t>
            </w:r>
            <w:proofErr w:type="gramEnd"/>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Помогают малышу научиться двигаться в такт словам, топать ножками, хлопать в ладоши, поворачиваться....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w:t>
            </w:r>
            <w:r w:rsidRPr="003C7EEC">
              <w:rPr>
                <w:rFonts w:ascii="Times New Roman" w:eastAsia="Times New Roman" w:hAnsi="Times New Roman" w:cs="Times New Roman"/>
                <w:color w:val="000000"/>
                <w:lang w:eastAsia="ru-RU"/>
              </w:rPr>
              <w:br/>
              <w:t>Три веселых братца гуляли по двору,</w:t>
            </w:r>
            <w:r w:rsidRPr="003C7EEC">
              <w:rPr>
                <w:rFonts w:ascii="Times New Roman" w:eastAsia="Times New Roman" w:hAnsi="Times New Roman" w:cs="Times New Roman"/>
                <w:color w:val="000000"/>
                <w:lang w:eastAsia="ru-RU"/>
              </w:rPr>
              <w:br/>
              <w:t>Три веселых братца затеяли игру,</w:t>
            </w:r>
            <w:r w:rsidRPr="003C7EEC">
              <w:rPr>
                <w:rFonts w:ascii="Times New Roman" w:eastAsia="Times New Roman" w:hAnsi="Times New Roman" w:cs="Times New Roman"/>
                <w:color w:val="000000"/>
                <w:lang w:eastAsia="ru-RU"/>
              </w:rPr>
              <w:br/>
              <w:t>Делали головками ник-ник-ник,</w:t>
            </w:r>
            <w:r w:rsidRPr="003C7EEC">
              <w:rPr>
                <w:rFonts w:ascii="Times New Roman" w:eastAsia="Times New Roman" w:hAnsi="Times New Roman" w:cs="Times New Roman"/>
                <w:color w:val="000000"/>
                <w:lang w:eastAsia="ru-RU"/>
              </w:rPr>
              <w:br/>
              <w:t>Пальчиками ловкими чик-чик-чик.</w:t>
            </w:r>
            <w:r w:rsidRPr="003C7EEC">
              <w:rPr>
                <w:rFonts w:ascii="Times New Roman" w:eastAsia="Times New Roman" w:hAnsi="Times New Roman" w:cs="Times New Roman"/>
                <w:color w:val="000000"/>
                <w:lang w:eastAsia="ru-RU"/>
              </w:rPr>
              <w:br/>
              <w:t>Хлопали ладошками хлоп-хлоп-хлоп,</w:t>
            </w:r>
            <w:r w:rsidRPr="003C7EEC">
              <w:rPr>
                <w:rFonts w:ascii="Times New Roman" w:eastAsia="Times New Roman" w:hAnsi="Times New Roman" w:cs="Times New Roman"/>
                <w:color w:val="000000"/>
                <w:lang w:eastAsia="ru-RU"/>
              </w:rPr>
              <w:br/>
            </w:r>
            <w:proofErr w:type="gramStart"/>
            <w:r w:rsidRPr="003C7EEC">
              <w:rPr>
                <w:rFonts w:ascii="Times New Roman" w:eastAsia="Times New Roman" w:hAnsi="Times New Roman" w:cs="Times New Roman"/>
                <w:color w:val="000000"/>
                <w:lang w:eastAsia="ru-RU"/>
              </w:rPr>
              <w:t>Топотали</w:t>
            </w:r>
            <w:proofErr w:type="gramEnd"/>
            <w:r w:rsidRPr="003C7EEC">
              <w:rPr>
                <w:rFonts w:ascii="Times New Roman" w:eastAsia="Times New Roman" w:hAnsi="Times New Roman" w:cs="Times New Roman"/>
                <w:color w:val="000000"/>
                <w:lang w:eastAsia="ru-RU"/>
              </w:rPr>
              <w:t xml:space="preserve"> ножками топ-топ-топ.</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w:t>
            </w:r>
            <w:r w:rsidRPr="003C7EEC">
              <w:rPr>
                <w:rFonts w:ascii="Times New Roman" w:eastAsia="Times New Roman" w:hAnsi="Times New Roman" w:cs="Times New Roman"/>
                <w:color w:val="000000"/>
                <w:lang w:eastAsia="ru-RU"/>
              </w:rPr>
              <w:br/>
              <w:t>Зайка серый умывается,</w:t>
            </w:r>
            <w:r w:rsidRPr="003C7EEC">
              <w:rPr>
                <w:rFonts w:ascii="Times New Roman" w:eastAsia="Times New Roman" w:hAnsi="Times New Roman" w:cs="Times New Roman"/>
                <w:color w:val="000000"/>
                <w:lang w:eastAsia="ru-RU"/>
              </w:rPr>
              <w:br/>
              <w:t>Видно, в гости собирается,</w:t>
            </w:r>
            <w:r w:rsidRPr="003C7EEC">
              <w:rPr>
                <w:rFonts w:ascii="Times New Roman" w:eastAsia="Times New Roman" w:hAnsi="Times New Roman" w:cs="Times New Roman"/>
                <w:color w:val="000000"/>
                <w:lang w:eastAsia="ru-RU"/>
              </w:rPr>
              <w:br/>
              <w:t>Вымыл носик,</w:t>
            </w:r>
            <w:r w:rsidRPr="003C7EEC">
              <w:rPr>
                <w:rFonts w:ascii="Times New Roman" w:eastAsia="Times New Roman" w:hAnsi="Times New Roman" w:cs="Times New Roman"/>
                <w:color w:val="000000"/>
                <w:lang w:eastAsia="ru-RU"/>
              </w:rPr>
              <w:br/>
              <w:t>Вымыл хвостик,</w:t>
            </w:r>
            <w:r w:rsidRPr="003C7EEC">
              <w:rPr>
                <w:rFonts w:ascii="Times New Roman" w:eastAsia="Times New Roman" w:hAnsi="Times New Roman" w:cs="Times New Roman"/>
                <w:color w:val="000000"/>
                <w:lang w:eastAsia="ru-RU"/>
              </w:rPr>
              <w:br/>
              <w:t>Вымыл ухо,</w:t>
            </w:r>
            <w:r w:rsidRPr="003C7EEC">
              <w:rPr>
                <w:rFonts w:ascii="Times New Roman" w:eastAsia="Times New Roman" w:hAnsi="Times New Roman" w:cs="Times New Roman"/>
                <w:color w:val="000000"/>
                <w:lang w:eastAsia="ru-RU"/>
              </w:rPr>
              <w:br/>
              <w:t>Вытер сухо!</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 xml:space="preserve">Детям очень нравится водить хоровод. Даже крошки, едва научившиеся ходить, с удовольствием </w:t>
            </w:r>
            <w:proofErr w:type="gramStart"/>
            <w:r w:rsidRPr="003C7EEC">
              <w:rPr>
                <w:rFonts w:ascii="Times New Roman" w:eastAsia="Times New Roman" w:hAnsi="Times New Roman" w:cs="Times New Roman"/>
                <w:color w:val="000000"/>
                <w:lang w:eastAsia="ru-RU"/>
              </w:rPr>
              <w:t>идут по кругу держась</w:t>
            </w:r>
            <w:proofErr w:type="gramEnd"/>
            <w:r w:rsidRPr="003C7EEC">
              <w:rPr>
                <w:rFonts w:ascii="Times New Roman" w:eastAsia="Times New Roman" w:hAnsi="Times New Roman" w:cs="Times New Roman"/>
                <w:color w:val="000000"/>
                <w:lang w:eastAsia="ru-RU"/>
              </w:rPr>
              <w:t xml:space="preserve"> за руки, внимательно прислушиваются к словам, с радостью повторяют движения за старшими.</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54" w:name="31d2fd186b4506e195a1e6f0af2a5f1732b6c3bf"/>
      <w:bookmarkStart w:id="55" w:name="28"/>
      <w:bookmarkEnd w:id="54"/>
      <w:bookmarkEnd w:id="55"/>
    </w:p>
    <w:tbl>
      <w:tblPr>
        <w:tblW w:w="14709" w:type="dxa"/>
        <w:tblCellMar>
          <w:left w:w="0" w:type="dxa"/>
          <w:right w:w="0" w:type="dxa"/>
        </w:tblCellMar>
        <w:tblLook w:val="04A0"/>
      </w:tblPr>
      <w:tblGrid>
        <w:gridCol w:w="7479"/>
        <w:gridCol w:w="7230"/>
      </w:tblGrid>
      <w:tr w:rsidR="003C7EEC" w:rsidRPr="003C7EEC" w:rsidTr="00927831">
        <w:trPr>
          <w:trHeight w:val="7776"/>
        </w:trPr>
        <w:tc>
          <w:tcPr>
            <w:tcW w:w="74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0"/>
                <w:szCs w:val="20"/>
                <w:lang w:eastAsia="ru-RU"/>
              </w:rPr>
              <w:lastRenderedPageBreak/>
              <w:t> </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Помогают малышу научиться двигаться в такт словам, топать ножками, хлопать в ладоши, поворачиваться....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sz w:val="24"/>
                <w:szCs w:val="24"/>
                <w:lang w:eastAsia="ru-RU"/>
              </w:rPr>
              <w:t>«Кабачок»</w:t>
            </w:r>
          </w:p>
          <w:p w:rsidR="00927831"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sz w:val="24"/>
                <w:szCs w:val="24"/>
                <w:lang w:eastAsia="ru-RU"/>
              </w:rPr>
              <w:br/>
            </w:r>
            <w:r w:rsidRPr="003C7EEC">
              <w:rPr>
                <w:rFonts w:ascii="Times New Roman" w:eastAsia="Times New Roman" w:hAnsi="Times New Roman" w:cs="Times New Roman"/>
                <w:i/>
                <w:iCs/>
                <w:color w:val="000000"/>
                <w:sz w:val="24"/>
                <w:szCs w:val="24"/>
                <w:lang w:eastAsia="ru-RU"/>
              </w:rPr>
              <w:t xml:space="preserve">Дети </w:t>
            </w:r>
            <w:proofErr w:type="gramStart"/>
            <w:r w:rsidRPr="003C7EEC">
              <w:rPr>
                <w:rFonts w:ascii="Times New Roman" w:eastAsia="Times New Roman" w:hAnsi="Times New Roman" w:cs="Times New Roman"/>
                <w:i/>
                <w:iCs/>
                <w:color w:val="000000"/>
                <w:sz w:val="24"/>
                <w:szCs w:val="24"/>
                <w:lang w:eastAsia="ru-RU"/>
              </w:rPr>
              <w:t>идут по кругу держась</w:t>
            </w:r>
            <w:proofErr w:type="gramEnd"/>
            <w:r w:rsidRPr="003C7EEC">
              <w:rPr>
                <w:rFonts w:ascii="Times New Roman" w:eastAsia="Times New Roman" w:hAnsi="Times New Roman" w:cs="Times New Roman"/>
                <w:i/>
                <w:iCs/>
                <w:color w:val="000000"/>
                <w:sz w:val="24"/>
                <w:szCs w:val="24"/>
                <w:lang w:eastAsia="ru-RU"/>
              </w:rPr>
              <w:t xml:space="preserve"> за руки, В середине круга сидит ребенок - "кабачок"</w:t>
            </w:r>
            <w:r w:rsidRPr="003C7EEC">
              <w:rPr>
                <w:rFonts w:ascii="Times New Roman" w:eastAsia="Times New Roman" w:hAnsi="Times New Roman" w:cs="Times New Roman"/>
                <w:color w:val="000000"/>
                <w:sz w:val="24"/>
                <w:szCs w:val="24"/>
                <w:lang w:eastAsia="ru-RU"/>
              </w:rPr>
              <w:t>. </w:t>
            </w:r>
            <w:r w:rsidRPr="003C7EEC">
              <w:rPr>
                <w:rFonts w:ascii="Times New Roman" w:eastAsia="Times New Roman" w:hAnsi="Times New Roman" w:cs="Times New Roman"/>
                <w:color w:val="000000"/>
                <w:sz w:val="24"/>
                <w:szCs w:val="24"/>
                <w:lang w:eastAsia="ru-RU"/>
              </w:rPr>
              <w:br/>
            </w:r>
            <w:r w:rsidRPr="003C7EEC">
              <w:rPr>
                <w:rFonts w:ascii="Times New Roman" w:eastAsia="Times New Roman" w:hAnsi="Times New Roman" w:cs="Times New Roman"/>
                <w:color w:val="000000"/>
                <w:sz w:val="24"/>
                <w:szCs w:val="24"/>
                <w:lang w:eastAsia="ru-RU"/>
              </w:rPr>
              <w:br/>
              <w:t>Кабачок, кабачок, </w:t>
            </w:r>
            <w:r w:rsidRPr="003C7EEC">
              <w:rPr>
                <w:rFonts w:ascii="Times New Roman" w:eastAsia="Times New Roman" w:hAnsi="Times New Roman" w:cs="Times New Roman"/>
                <w:color w:val="000000"/>
                <w:sz w:val="24"/>
                <w:szCs w:val="24"/>
                <w:lang w:eastAsia="ru-RU"/>
              </w:rPr>
              <w:br/>
              <w:t>Тоненькие ножки, </w:t>
            </w:r>
            <w:r w:rsidRPr="003C7EEC">
              <w:rPr>
                <w:rFonts w:ascii="Times New Roman" w:eastAsia="Times New Roman" w:hAnsi="Times New Roman" w:cs="Times New Roman"/>
                <w:color w:val="000000"/>
                <w:sz w:val="24"/>
                <w:szCs w:val="24"/>
                <w:lang w:eastAsia="ru-RU"/>
              </w:rPr>
              <w:br/>
              <w:t>Красные сапожки</w:t>
            </w:r>
            <w:r w:rsidRPr="003C7EEC">
              <w:rPr>
                <w:rFonts w:ascii="Times New Roman" w:eastAsia="Times New Roman" w:hAnsi="Times New Roman" w:cs="Times New Roman"/>
                <w:color w:val="000000"/>
                <w:sz w:val="24"/>
                <w:szCs w:val="24"/>
                <w:lang w:eastAsia="ru-RU"/>
              </w:rPr>
              <w:br/>
              <w:t>Мы тебя кормили, </w:t>
            </w:r>
            <w:r w:rsidRPr="003C7EEC">
              <w:rPr>
                <w:rFonts w:ascii="Times New Roman" w:eastAsia="Times New Roman" w:hAnsi="Times New Roman" w:cs="Times New Roman"/>
                <w:color w:val="000000"/>
                <w:sz w:val="24"/>
                <w:szCs w:val="24"/>
                <w:lang w:eastAsia="ru-RU"/>
              </w:rPr>
              <w:br/>
              <w:t>Мы тебя поили, </w:t>
            </w:r>
            <w:r w:rsidRPr="003C7EEC">
              <w:rPr>
                <w:rFonts w:ascii="Times New Roman" w:eastAsia="Times New Roman" w:hAnsi="Times New Roman" w:cs="Times New Roman"/>
                <w:color w:val="000000"/>
                <w:sz w:val="24"/>
                <w:szCs w:val="24"/>
                <w:lang w:eastAsia="ru-RU"/>
              </w:rPr>
              <w:br/>
              <w:t>На ноги поставим, </w:t>
            </w:r>
            <w:r w:rsidRPr="003C7EEC">
              <w:rPr>
                <w:rFonts w:ascii="Times New Roman" w:eastAsia="Times New Roman" w:hAnsi="Times New Roman" w:cs="Times New Roman"/>
                <w:color w:val="000000"/>
                <w:sz w:val="24"/>
                <w:szCs w:val="24"/>
                <w:lang w:eastAsia="ru-RU"/>
              </w:rPr>
              <w:br/>
              <w:t>Танцевать заставим. </w:t>
            </w:r>
            <w:r w:rsidRPr="003C7EEC">
              <w:rPr>
                <w:rFonts w:ascii="Times New Roman" w:eastAsia="Times New Roman" w:hAnsi="Times New Roman" w:cs="Times New Roman"/>
                <w:color w:val="000000"/>
                <w:sz w:val="24"/>
                <w:szCs w:val="24"/>
                <w:lang w:eastAsia="ru-RU"/>
              </w:rPr>
              <w:br/>
              <w:t>Танцуй, сколько хочешь,</w:t>
            </w:r>
            <w:r w:rsidRPr="003C7EEC">
              <w:rPr>
                <w:rFonts w:ascii="Times New Roman" w:eastAsia="Times New Roman" w:hAnsi="Times New Roman" w:cs="Times New Roman"/>
                <w:color w:val="000000"/>
                <w:sz w:val="24"/>
                <w:szCs w:val="24"/>
                <w:lang w:eastAsia="ru-RU"/>
              </w:rPr>
              <w:br/>
              <w:t>Выбирай, кого захочешь</w:t>
            </w:r>
            <w:proofErr w:type="gramStart"/>
            <w:r w:rsidRPr="003C7EEC">
              <w:rPr>
                <w:rFonts w:ascii="Times New Roman" w:eastAsia="Times New Roman" w:hAnsi="Times New Roman" w:cs="Times New Roman"/>
                <w:color w:val="000000"/>
                <w:sz w:val="24"/>
                <w:szCs w:val="24"/>
                <w:lang w:eastAsia="ru-RU"/>
              </w:rPr>
              <w:t xml:space="preserve"> !</w:t>
            </w:r>
            <w:proofErr w:type="gramEnd"/>
            <w:r w:rsidRPr="003C7EEC">
              <w:rPr>
                <w:rFonts w:ascii="Times New Roman" w:eastAsia="Times New Roman" w:hAnsi="Times New Roman" w:cs="Times New Roman"/>
                <w:color w:val="000000"/>
                <w:sz w:val="24"/>
                <w:szCs w:val="24"/>
                <w:lang w:eastAsia="ru-RU"/>
              </w:rPr>
              <w:t> </w:t>
            </w:r>
            <w:r w:rsidRPr="003C7EEC">
              <w:rPr>
                <w:rFonts w:ascii="Times New Roman" w:eastAsia="Times New Roman" w:hAnsi="Times New Roman" w:cs="Times New Roman"/>
                <w:color w:val="000000"/>
                <w:sz w:val="24"/>
                <w:szCs w:val="24"/>
                <w:lang w:eastAsia="ru-RU"/>
              </w:rPr>
              <w:br/>
            </w:r>
            <w:r w:rsidRPr="003C7EEC">
              <w:rPr>
                <w:rFonts w:ascii="Times New Roman" w:eastAsia="Times New Roman" w:hAnsi="Times New Roman" w:cs="Times New Roman"/>
                <w:color w:val="000000"/>
                <w:sz w:val="24"/>
                <w:szCs w:val="24"/>
                <w:lang w:eastAsia="ru-RU"/>
              </w:rPr>
              <w:br/>
            </w:r>
            <w:r w:rsidRPr="003C7EEC">
              <w:rPr>
                <w:rFonts w:ascii="Times New Roman" w:eastAsia="Times New Roman" w:hAnsi="Times New Roman" w:cs="Times New Roman"/>
                <w:i/>
                <w:iCs/>
                <w:color w:val="000000"/>
                <w:sz w:val="24"/>
                <w:szCs w:val="24"/>
                <w:lang w:eastAsia="ru-RU"/>
              </w:rPr>
              <w:t>"Кабачок" танцует, а потом выбирает другого ребенка, который становится "кабачком".</w:t>
            </w:r>
          </w:p>
          <w:p w:rsidR="00927831" w:rsidRPr="00927831" w:rsidRDefault="00927831" w:rsidP="00927831">
            <w:pPr>
              <w:rPr>
                <w:rFonts w:ascii="Times New Roman" w:eastAsia="Times New Roman" w:hAnsi="Times New Roman" w:cs="Times New Roman"/>
                <w:sz w:val="20"/>
                <w:szCs w:val="20"/>
                <w:lang w:eastAsia="ru-RU"/>
              </w:rPr>
            </w:pPr>
          </w:p>
          <w:p w:rsidR="00927831" w:rsidRPr="00927831" w:rsidRDefault="00927831" w:rsidP="00927831">
            <w:pPr>
              <w:rPr>
                <w:rFonts w:ascii="Times New Roman" w:eastAsia="Times New Roman" w:hAnsi="Times New Roman" w:cs="Times New Roman"/>
                <w:sz w:val="20"/>
                <w:szCs w:val="20"/>
                <w:lang w:eastAsia="ru-RU"/>
              </w:rPr>
            </w:pPr>
          </w:p>
          <w:p w:rsidR="00927831" w:rsidRPr="00927831" w:rsidRDefault="00927831" w:rsidP="00927831">
            <w:pPr>
              <w:rPr>
                <w:rFonts w:ascii="Times New Roman" w:eastAsia="Times New Roman" w:hAnsi="Times New Roman" w:cs="Times New Roman"/>
                <w:sz w:val="20"/>
                <w:szCs w:val="20"/>
                <w:lang w:eastAsia="ru-RU"/>
              </w:rPr>
            </w:pPr>
          </w:p>
          <w:p w:rsidR="00927831" w:rsidRPr="00927831" w:rsidRDefault="00927831" w:rsidP="00927831">
            <w:pPr>
              <w:rPr>
                <w:rFonts w:ascii="Times New Roman" w:eastAsia="Times New Roman" w:hAnsi="Times New Roman" w:cs="Times New Roman"/>
                <w:sz w:val="20"/>
                <w:szCs w:val="20"/>
                <w:lang w:eastAsia="ru-RU"/>
              </w:rPr>
            </w:pPr>
          </w:p>
          <w:p w:rsidR="00927831" w:rsidRPr="00927831" w:rsidRDefault="00927831" w:rsidP="00927831">
            <w:pPr>
              <w:rPr>
                <w:rFonts w:ascii="Times New Roman" w:eastAsia="Times New Roman" w:hAnsi="Times New Roman" w:cs="Times New Roman"/>
                <w:sz w:val="20"/>
                <w:szCs w:val="20"/>
                <w:lang w:eastAsia="ru-RU"/>
              </w:rPr>
            </w:pPr>
          </w:p>
          <w:p w:rsidR="00927831" w:rsidRPr="00927831" w:rsidRDefault="00927831" w:rsidP="00927831">
            <w:pPr>
              <w:rPr>
                <w:rFonts w:ascii="Times New Roman" w:eastAsia="Times New Roman" w:hAnsi="Times New Roman" w:cs="Times New Roman"/>
                <w:sz w:val="20"/>
                <w:szCs w:val="20"/>
                <w:lang w:eastAsia="ru-RU"/>
              </w:rPr>
            </w:pPr>
          </w:p>
          <w:p w:rsidR="00927831" w:rsidRDefault="00927831" w:rsidP="00927831">
            <w:pPr>
              <w:rPr>
                <w:rFonts w:ascii="Times New Roman" w:eastAsia="Times New Roman" w:hAnsi="Times New Roman" w:cs="Times New Roman"/>
                <w:sz w:val="20"/>
                <w:szCs w:val="20"/>
                <w:lang w:eastAsia="ru-RU"/>
              </w:rPr>
            </w:pPr>
          </w:p>
          <w:p w:rsidR="003C7EEC" w:rsidRPr="00927831" w:rsidRDefault="00927831" w:rsidP="00927831">
            <w:pPr>
              <w:tabs>
                <w:tab w:val="left" w:pos="6300"/>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tc>
        <w:tc>
          <w:tcPr>
            <w:tcW w:w="72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color w:val="000000"/>
                <w:lang w:eastAsia="ru-RU"/>
              </w:rPr>
              <w:t>Помогают малышу научиться двигаться в такт словам, топать ножками, хлопать в ладоши, поворачиваться....</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b/>
                <w:bCs/>
                <w:color w:val="000000"/>
                <w:lang w:eastAsia="ru-RU"/>
              </w:rPr>
              <w:t>«Подарки»</w:t>
            </w:r>
          </w:p>
          <w:p w:rsidR="003C7EEC" w:rsidRPr="003C7EEC" w:rsidRDefault="003C7EEC" w:rsidP="003C7EEC">
            <w:pPr>
              <w:spacing w:after="0" w:line="240" w:lineRule="auto"/>
              <w:rPr>
                <w:rFonts w:ascii="Times New Roman" w:eastAsia="Times New Roman" w:hAnsi="Times New Roman" w:cs="Times New Roman"/>
                <w:color w:val="000000"/>
                <w:sz w:val="20"/>
                <w:szCs w:val="20"/>
                <w:lang w:eastAsia="ru-RU"/>
              </w:rPr>
            </w:pPr>
            <w:r w:rsidRPr="003C7EEC">
              <w:rPr>
                <w:rFonts w:ascii="Times New Roman" w:eastAsia="Times New Roman" w:hAnsi="Times New Roman" w:cs="Times New Roman"/>
                <w:i/>
                <w:iCs/>
                <w:color w:val="000000"/>
                <w:lang w:eastAsia="ru-RU"/>
              </w:rPr>
              <w:t>Взявшись за руки, дети водят хоровод вокруг ведущего и говорят:</w:t>
            </w:r>
            <w:r w:rsidRPr="003C7EEC">
              <w:rPr>
                <w:rFonts w:ascii="Times New Roman" w:eastAsia="Times New Roman" w:hAnsi="Times New Roman" w:cs="Times New Roman"/>
                <w:color w:val="000000"/>
                <w:lang w:eastAsia="ru-RU"/>
              </w:rPr>
              <w:br/>
            </w:r>
            <w:r w:rsidRPr="003C7EEC">
              <w:rPr>
                <w:rFonts w:ascii="Times New Roman" w:eastAsia="Times New Roman" w:hAnsi="Times New Roman" w:cs="Times New Roman"/>
                <w:color w:val="000000"/>
                <w:lang w:eastAsia="ru-RU"/>
              </w:rPr>
              <w:br/>
              <w:t>Принесли мы всем подарки,</w:t>
            </w:r>
            <w:r w:rsidRPr="003C7EEC">
              <w:rPr>
                <w:rFonts w:ascii="Times New Roman" w:eastAsia="Times New Roman" w:hAnsi="Times New Roman" w:cs="Times New Roman"/>
                <w:color w:val="000000"/>
                <w:lang w:eastAsia="ru-RU"/>
              </w:rPr>
              <w:br/>
              <w:t>Кто захочет, тот возьмет.</w:t>
            </w:r>
            <w:r w:rsidRPr="003C7EEC">
              <w:rPr>
                <w:rFonts w:ascii="Times New Roman" w:eastAsia="Times New Roman" w:hAnsi="Times New Roman" w:cs="Times New Roman"/>
                <w:color w:val="000000"/>
                <w:lang w:eastAsia="ru-RU"/>
              </w:rPr>
              <w:br/>
              <w:t>Вот вам кукла с лентой яркой,</w:t>
            </w:r>
            <w:r w:rsidRPr="003C7EEC">
              <w:rPr>
                <w:rFonts w:ascii="Times New Roman" w:eastAsia="Times New Roman" w:hAnsi="Times New Roman" w:cs="Times New Roman"/>
                <w:color w:val="000000"/>
                <w:lang w:eastAsia="ru-RU"/>
              </w:rPr>
              <w:br/>
              <w:t>Конь, волчок и самолет.</w:t>
            </w:r>
            <w:r w:rsidRPr="003C7EEC">
              <w:rPr>
                <w:rFonts w:ascii="Times New Roman" w:eastAsia="Times New Roman" w:hAnsi="Times New Roman" w:cs="Times New Roman"/>
                <w:color w:val="000000"/>
                <w:lang w:eastAsia="ru-RU"/>
              </w:rPr>
              <w:br/>
            </w:r>
            <w:r w:rsidRPr="003C7EEC">
              <w:rPr>
                <w:rFonts w:ascii="Times New Roman" w:eastAsia="Times New Roman" w:hAnsi="Times New Roman" w:cs="Times New Roman"/>
                <w:color w:val="000000"/>
                <w:lang w:eastAsia="ru-RU"/>
              </w:rPr>
              <w:br/>
            </w:r>
            <w:r w:rsidRPr="003C7EEC">
              <w:rPr>
                <w:rFonts w:ascii="Times New Roman" w:eastAsia="Times New Roman" w:hAnsi="Times New Roman" w:cs="Times New Roman"/>
                <w:i/>
                <w:iCs/>
                <w:color w:val="000000"/>
                <w:lang w:eastAsia="ru-RU"/>
              </w:rPr>
              <w:t>Ведущий выбирает один из названных подарков. Если он называет коня, дети изображают лошадку и говорят:</w:t>
            </w:r>
            <w:r w:rsidRPr="003C7EEC">
              <w:rPr>
                <w:rFonts w:ascii="Times New Roman" w:eastAsia="Times New Roman" w:hAnsi="Times New Roman" w:cs="Times New Roman"/>
                <w:color w:val="000000"/>
                <w:lang w:eastAsia="ru-RU"/>
              </w:rPr>
              <w:br/>
              <w:t xml:space="preserve">Скачет конь наш </w:t>
            </w:r>
            <w:proofErr w:type="spellStart"/>
            <w:r w:rsidRPr="003C7EEC">
              <w:rPr>
                <w:rFonts w:ascii="Times New Roman" w:eastAsia="Times New Roman" w:hAnsi="Times New Roman" w:cs="Times New Roman"/>
                <w:color w:val="000000"/>
                <w:lang w:eastAsia="ru-RU"/>
              </w:rPr>
              <w:t>чок</w:t>
            </w:r>
            <w:proofErr w:type="spellEnd"/>
            <w:r w:rsidRPr="003C7EEC">
              <w:rPr>
                <w:rFonts w:ascii="Times New Roman" w:eastAsia="Times New Roman" w:hAnsi="Times New Roman" w:cs="Times New Roman"/>
                <w:color w:val="000000"/>
                <w:lang w:eastAsia="ru-RU"/>
              </w:rPr>
              <w:t xml:space="preserve">, </w:t>
            </w:r>
            <w:proofErr w:type="spellStart"/>
            <w:r w:rsidRPr="003C7EEC">
              <w:rPr>
                <w:rFonts w:ascii="Times New Roman" w:eastAsia="Times New Roman" w:hAnsi="Times New Roman" w:cs="Times New Roman"/>
                <w:color w:val="000000"/>
                <w:lang w:eastAsia="ru-RU"/>
              </w:rPr>
              <w:t>чок</w:t>
            </w:r>
            <w:proofErr w:type="spellEnd"/>
            <w:r w:rsidRPr="003C7EEC">
              <w:rPr>
                <w:rFonts w:ascii="Times New Roman" w:eastAsia="Times New Roman" w:hAnsi="Times New Roman" w:cs="Times New Roman"/>
                <w:color w:val="000000"/>
                <w:lang w:eastAsia="ru-RU"/>
              </w:rPr>
              <w:t xml:space="preserve">, </w:t>
            </w:r>
            <w:proofErr w:type="spellStart"/>
            <w:r w:rsidRPr="003C7EEC">
              <w:rPr>
                <w:rFonts w:ascii="Times New Roman" w:eastAsia="Times New Roman" w:hAnsi="Times New Roman" w:cs="Times New Roman"/>
                <w:color w:val="000000"/>
                <w:lang w:eastAsia="ru-RU"/>
              </w:rPr>
              <w:t>чок</w:t>
            </w:r>
            <w:proofErr w:type="spellEnd"/>
            <w:r w:rsidRPr="003C7EEC">
              <w:rPr>
                <w:rFonts w:ascii="Times New Roman" w:eastAsia="Times New Roman" w:hAnsi="Times New Roman" w:cs="Times New Roman"/>
                <w:color w:val="000000"/>
                <w:lang w:eastAsia="ru-RU"/>
              </w:rPr>
              <w:t>,</w:t>
            </w:r>
            <w:r w:rsidRPr="003C7EEC">
              <w:rPr>
                <w:rFonts w:ascii="Times New Roman" w:eastAsia="Times New Roman" w:hAnsi="Times New Roman" w:cs="Times New Roman"/>
                <w:color w:val="000000"/>
                <w:lang w:eastAsia="ru-RU"/>
              </w:rPr>
              <w:br/>
              <w:t>Слышен топот быстрых ног.</w:t>
            </w:r>
            <w:r w:rsidRPr="003C7EEC">
              <w:rPr>
                <w:rFonts w:ascii="Times New Roman" w:eastAsia="Times New Roman" w:hAnsi="Times New Roman" w:cs="Times New Roman"/>
                <w:color w:val="000000"/>
                <w:lang w:eastAsia="ru-RU"/>
              </w:rPr>
              <w:br/>
            </w:r>
            <w:r w:rsidRPr="003C7EEC">
              <w:rPr>
                <w:rFonts w:ascii="Times New Roman" w:eastAsia="Times New Roman" w:hAnsi="Times New Roman" w:cs="Times New Roman"/>
                <w:i/>
                <w:iCs/>
                <w:color w:val="000000"/>
                <w:lang w:eastAsia="ru-RU"/>
              </w:rPr>
              <w:t>Если названа кукла, дети изображают куклу со словами:</w:t>
            </w:r>
            <w:r w:rsidRPr="003C7EEC">
              <w:rPr>
                <w:rFonts w:ascii="Times New Roman" w:eastAsia="Times New Roman" w:hAnsi="Times New Roman" w:cs="Times New Roman"/>
                <w:color w:val="000000"/>
                <w:lang w:eastAsia="ru-RU"/>
              </w:rPr>
              <w:br/>
              <w:t>Кукла, кукла попляши,</w:t>
            </w:r>
            <w:r w:rsidRPr="003C7EEC">
              <w:rPr>
                <w:rFonts w:ascii="Times New Roman" w:eastAsia="Times New Roman" w:hAnsi="Times New Roman" w:cs="Times New Roman"/>
                <w:color w:val="000000"/>
                <w:lang w:eastAsia="ru-RU"/>
              </w:rPr>
              <w:br/>
              <w:t>Красной лентой помаши</w:t>
            </w:r>
            <w:r w:rsidRPr="003C7EEC">
              <w:rPr>
                <w:rFonts w:ascii="Times New Roman" w:eastAsia="Times New Roman" w:hAnsi="Times New Roman" w:cs="Times New Roman"/>
                <w:i/>
                <w:iCs/>
                <w:color w:val="000000"/>
                <w:lang w:eastAsia="ru-RU"/>
              </w:rPr>
              <w:t>.</w:t>
            </w:r>
            <w:r w:rsidRPr="003C7EEC">
              <w:rPr>
                <w:rFonts w:ascii="Times New Roman" w:eastAsia="Times New Roman" w:hAnsi="Times New Roman" w:cs="Times New Roman"/>
                <w:color w:val="000000"/>
                <w:lang w:eastAsia="ru-RU"/>
              </w:rPr>
              <w:br/>
            </w:r>
            <w:r w:rsidRPr="003C7EEC">
              <w:rPr>
                <w:rFonts w:ascii="Times New Roman" w:eastAsia="Times New Roman" w:hAnsi="Times New Roman" w:cs="Times New Roman"/>
                <w:i/>
                <w:iCs/>
                <w:color w:val="000000"/>
                <w:lang w:eastAsia="ru-RU"/>
              </w:rPr>
              <w:t>Если волчок — дети кружатся на месте, изображая волчка:</w:t>
            </w:r>
            <w:r w:rsidRPr="003C7EEC">
              <w:rPr>
                <w:rFonts w:ascii="Times New Roman" w:eastAsia="Times New Roman" w:hAnsi="Times New Roman" w:cs="Times New Roman"/>
                <w:color w:val="000000"/>
                <w:lang w:eastAsia="ru-RU"/>
              </w:rPr>
              <w:br/>
              <w:t>Вот так кружится волчок,</w:t>
            </w:r>
            <w:r w:rsidRPr="003C7EEC">
              <w:rPr>
                <w:rFonts w:ascii="Times New Roman" w:eastAsia="Times New Roman" w:hAnsi="Times New Roman" w:cs="Times New Roman"/>
                <w:color w:val="000000"/>
                <w:lang w:eastAsia="ru-RU"/>
              </w:rPr>
              <w:br/>
            </w:r>
            <w:proofErr w:type="spellStart"/>
            <w:r w:rsidRPr="003C7EEC">
              <w:rPr>
                <w:rFonts w:ascii="Times New Roman" w:eastAsia="Times New Roman" w:hAnsi="Times New Roman" w:cs="Times New Roman"/>
                <w:color w:val="000000"/>
                <w:lang w:eastAsia="ru-RU"/>
              </w:rPr>
              <w:t>Прожжужал</w:t>
            </w:r>
            <w:proofErr w:type="spellEnd"/>
            <w:r w:rsidRPr="003C7EEC">
              <w:rPr>
                <w:rFonts w:ascii="Times New Roman" w:eastAsia="Times New Roman" w:hAnsi="Times New Roman" w:cs="Times New Roman"/>
                <w:color w:val="000000"/>
                <w:lang w:eastAsia="ru-RU"/>
              </w:rPr>
              <w:t xml:space="preserve"> и на бок лег.</w:t>
            </w:r>
            <w:r w:rsidRPr="003C7EEC">
              <w:rPr>
                <w:rFonts w:ascii="Times New Roman" w:eastAsia="Times New Roman" w:hAnsi="Times New Roman" w:cs="Times New Roman"/>
                <w:i/>
                <w:iCs/>
                <w:color w:val="000000"/>
                <w:lang w:eastAsia="ru-RU"/>
              </w:rPr>
              <w:br/>
              <w:t>Если самолет — подражают самолету:</w:t>
            </w:r>
            <w:r w:rsidRPr="003C7EEC">
              <w:rPr>
                <w:rFonts w:ascii="Times New Roman" w:eastAsia="Times New Roman" w:hAnsi="Times New Roman" w:cs="Times New Roman"/>
                <w:color w:val="000000"/>
                <w:lang w:eastAsia="ru-RU"/>
              </w:rPr>
              <w:br/>
              <w:t>Самолет летит, летит,</w:t>
            </w:r>
            <w:r w:rsidRPr="003C7EEC">
              <w:rPr>
                <w:rFonts w:ascii="Times New Roman" w:eastAsia="Times New Roman" w:hAnsi="Times New Roman" w:cs="Times New Roman"/>
                <w:color w:val="000000"/>
                <w:lang w:eastAsia="ru-RU"/>
              </w:rPr>
              <w:br/>
              <w:t>Летчик смелый в нем сидит.</w:t>
            </w:r>
            <w:r w:rsidRPr="003C7EEC">
              <w:rPr>
                <w:rFonts w:ascii="Times New Roman" w:eastAsia="Times New Roman" w:hAnsi="Times New Roman" w:cs="Times New Roman"/>
                <w:color w:val="000000"/>
                <w:lang w:eastAsia="ru-RU"/>
              </w:rPr>
              <w:br/>
            </w:r>
            <w:r w:rsidRPr="003C7EEC">
              <w:rPr>
                <w:rFonts w:ascii="Times New Roman" w:eastAsia="Times New Roman" w:hAnsi="Times New Roman" w:cs="Times New Roman"/>
                <w:i/>
                <w:iCs/>
                <w:color w:val="000000"/>
                <w:lang w:eastAsia="ru-RU"/>
              </w:rPr>
              <w:t xml:space="preserve">Стоящий в центре ребенок выбирает понравившуюся "игрушку". Тот, кого выбрали </w:t>
            </w:r>
            <w:proofErr w:type="gramStart"/>
            <w:r w:rsidRPr="003C7EEC">
              <w:rPr>
                <w:rFonts w:ascii="Times New Roman" w:eastAsia="Times New Roman" w:hAnsi="Times New Roman" w:cs="Times New Roman"/>
                <w:i/>
                <w:iCs/>
                <w:color w:val="000000"/>
                <w:lang w:eastAsia="ru-RU"/>
              </w:rPr>
              <w:t>становится</w:t>
            </w:r>
            <w:proofErr w:type="gramEnd"/>
            <w:r w:rsidRPr="003C7EEC">
              <w:rPr>
                <w:rFonts w:ascii="Times New Roman" w:eastAsia="Times New Roman" w:hAnsi="Times New Roman" w:cs="Times New Roman"/>
                <w:i/>
                <w:iCs/>
                <w:color w:val="000000"/>
                <w:lang w:eastAsia="ru-RU"/>
              </w:rPr>
              <w:t xml:space="preserve"> в круг, и игра начинается сначала.</w:t>
            </w:r>
          </w:p>
        </w:tc>
      </w:tr>
    </w:tbl>
    <w:p w:rsidR="003C7EEC" w:rsidRPr="003C7EEC" w:rsidRDefault="003C7EEC" w:rsidP="003C7EEC">
      <w:pPr>
        <w:spacing w:after="0" w:line="240" w:lineRule="auto"/>
        <w:rPr>
          <w:rFonts w:ascii="Times New Roman" w:eastAsia="Times New Roman" w:hAnsi="Times New Roman" w:cs="Times New Roman"/>
          <w:vanish/>
          <w:sz w:val="24"/>
          <w:szCs w:val="24"/>
          <w:lang w:eastAsia="ru-RU"/>
        </w:rPr>
      </w:pPr>
      <w:bookmarkStart w:id="56" w:name="f289b17a1b6dc044e4f0400bdba9a25643760cda"/>
      <w:bookmarkStart w:id="57" w:name="29"/>
      <w:bookmarkEnd w:id="56"/>
      <w:bookmarkEnd w:id="57"/>
    </w:p>
    <w:sectPr w:rsidR="003C7EEC" w:rsidRPr="003C7EEC" w:rsidSect="00B80473">
      <w:headerReference w:type="even" r:id="rId6"/>
      <w:headerReference w:type="default" r:id="rId7"/>
      <w:footerReference w:type="even" r:id="rId8"/>
      <w:footerReference w:type="default" r:id="rId9"/>
      <w:headerReference w:type="first" r:id="rId10"/>
      <w:footerReference w:type="first" r:id="rId11"/>
      <w:pgSz w:w="16838" w:h="11906" w:orient="landscape"/>
      <w:pgMar w:top="850" w:right="1134" w:bottom="1701" w:left="1134" w:header="708" w:footer="708" w:gutter="0"/>
      <w:pgBorders w:display="firstPage" w:offsetFrom="page">
        <w:top w:val="thickThinLargeGap" w:sz="36" w:space="24" w:color="002060"/>
        <w:left w:val="thickThinLargeGap" w:sz="36" w:space="24" w:color="002060"/>
        <w:bottom w:val="thinThickLargeGap" w:sz="36" w:space="24" w:color="002060"/>
        <w:right w:val="thinThickLargeGap" w:sz="36" w:space="24" w:color="00206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050" w:rsidRDefault="00552050" w:rsidP="000F092A">
      <w:pPr>
        <w:spacing w:after="0" w:line="240" w:lineRule="auto"/>
      </w:pPr>
      <w:r>
        <w:separator/>
      </w:r>
    </w:p>
  </w:endnote>
  <w:endnote w:type="continuationSeparator" w:id="0">
    <w:p w:rsidR="00552050" w:rsidRDefault="00552050" w:rsidP="000F0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0" w:rsidRDefault="00042FD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8507"/>
      <w:docPartObj>
        <w:docPartGallery w:val="Page Numbers (Bottom of Page)"/>
        <w:docPartUnique/>
      </w:docPartObj>
    </w:sdtPr>
    <w:sdtContent>
      <w:p w:rsidR="009F020C" w:rsidRDefault="00A032A6">
        <w:pPr>
          <w:pStyle w:val="a6"/>
          <w:jc w:val="right"/>
        </w:pPr>
        <w:fldSimple w:instr=" PAGE   \* MERGEFORMAT ">
          <w:r w:rsidR="00B80473">
            <w:rPr>
              <w:noProof/>
            </w:rPr>
            <w:t>3</w:t>
          </w:r>
        </w:fldSimple>
      </w:p>
    </w:sdtContent>
  </w:sdt>
  <w:p w:rsidR="00042FD0" w:rsidRDefault="00042FD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0" w:rsidRDefault="00042F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050" w:rsidRDefault="00552050" w:rsidP="000F092A">
      <w:pPr>
        <w:spacing w:after="0" w:line="240" w:lineRule="auto"/>
      </w:pPr>
      <w:r>
        <w:separator/>
      </w:r>
    </w:p>
  </w:footnote>
  <w:footnote w:type="continuationSeparator" w:id="0">
    <w:p w:rsidR="00552050" w:rsidRDefault="00552050" w:rsidP="000F0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0" w:rsidRDefault="00042FD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0" w:rsidRDefault="00042FD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0" w:rsidRDefault="00042FD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7EEC"/>
    <w:rsid w:val="00042FD0"/>
    <w:rsid w:val="000912E7"/>
    <w:rsid w:val="000A29D7"/>
    <w:rsid w:val="000F092A"/>
    <w:rsid w:val="000F521A"/>
    <w:rsid w:val="00113AF0"/>
    <w:rsid w:val="001B5B39"/>
    <w:rsid w:val="00256915"/>
    <w:rsid w:val="00322A42"/>
    <w:rsid w:val="003C7EEC"/>
    <w:rsid w:val="003F658B"/>
    <w:rsid w:val="00552050"/>
    <w:rsid w:val="005F7398"/>
    <w:rsid w:val="006C43A0"/>
    <w:rsid w:val="006F1265"/>
    <w:rsid w:val="00850FB4"/>
    <w:rsid w:val="008A0AE8"/>
    <w:rsid w:val="008F093C"/>
    <w:rsid w:val="00927831"/>
    <w:rsid w:val="009749E8"/>
    <w:rsid w:val="00994B2D"/>
    <w:rsid w:val="009F020C"/>
    <w:rsid w:val="00A032A6"/>
    <w:rsid w:val="00AA0443"/>
    <w:rsid w:val="00B3699C"/>
    <w:rsid w:val="00B80473"/>
    <w:rsid w:val="00BD1521"/>
    <w:rsid w:val="00BF061E"/>
    <w:rsid w:val="00ED4462"/>
    <w:rsid w:val="00F22DBB"/>
    <w:rsid w:val="00F3177F"/>
    <w:rsid w:val="00FA2034"/>
    <w:rsid w:val="00FC5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C7E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C7EEC"/>
  </w:style>
  <w:style w:type="character" w:customStyle="1" w:styleId="c1">
    <w:name w:val="c1"/>
    <w:basedOn w:val="a0"/>
    <w:rsid w:val="003C7EEC"/>
  </w:style>
  <w:style w:type="character" w:customStyle="1" w:styleId="c6">
    <w:name w:val="c6"/>
    <w:basedOn w:val="a0"/>
    <w:rsid w:val="003C7EEC"/>
  </w:style>
  <w:style w:type="character" w:customStyle="1" w:styleId="c4">
    <w:name w:val="c4"/>
    <w:basedOn w:val="a0"/>
    <w:rsid w:val="003C7EEC"/>
  </w:style>
  <w:style w:type="character" w:customStyle="1" w:styleId="c9">
    <w:name w:val="c9"/>
    <w:basedOn w:val="a0"/>
    <w:rsid w:val="003C7EEC"/>
  </w:style>
  <w:style w:type="paragraph" w:styleId="a3">
    <w:name w:val="Normal (Web)"/>
    <w:basedOn w:val="a"/>
    <w:uiPriority w:val="99"/>
    <w:unhideWhenUsed/>
    <w:rsid w:val="00FA20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749E8"/>
  </w:style>
  <w:style w:type="paragraph" w:styleId="a4">
    <w:name w:val="header"/>
    <w:basedOn w:val="a"/>
    <w:link w:val="a5"/>
    <w:uiPriority w:val="99"/>
    <w:semiHidden/>
    <w:unhideWhenUsed/>
    <w:rsid w:val="00BD152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D1521"/>
  </w:style>
  <w:style w:type="paragraph" w:styleId="a6">
    <w:name w:val="footer"/>
    <w:basedOn w:val="a"/>
    <w:link w:val="a7"/>
    <w:uiPriority w:val="99"/>
    <w:unhideWhenUsed/>
    <w:rsid w:val="000F092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092A"/>
  </w:style>
</w:styles>
</file>

<file path=word/webSettings.xml><?xml version="1.0" encoding="utf-8"?>
<w:webSettings xmlns:r="http://schemas.openxmlformats.org/officeDocument/2006/relationships" xmlns:w="http://schemas.openxmlformats.org/wordprocessingml/2006/main">
  <w:divs>
    <w:div w:id="27533339">
      <w:bodyDiv w:val="1"/>
      <w:marLeft w:val="0"/>
      <w:marRight w:val="0"/>
      <w:marTop w:val="0"/>
      <w:marBottom w:val="0"/>
      <w:divBdr>
        <w:top w:val="none" w:sz="0" w:space="0" w:color="auto"/>
        <w:left w:val="none" w:sz="0" w:space="0" w:color="auto"/>
        <w:bottom w:val="none" w:sz="0" w:space="0" w:color="auto"/>
        <w:right w:val="none" w:sz="0" w:space="0" w:color="auto"/>
      </w:divBdr>
    </w:div>
    <w:div w:id="964045107">
      <w:bodyDiv w:val="1"/>
      <w:marLeft w:val="0"/>
      <w:marRight w:val="0"/>
      <w:marTop w:val="0"/>
      <w:marBottom w:val="0"/>
      <w:divBdr>
        <w:top w:val="none" w:sz="0" w:space="0" w:color="auto"/>
        <w:left w:val="none" w:sz="0" w:space="0" w:color="auto"/>
        <w:bottom w:val="none" w:sz="0" w:space="0" w:color="auto"/>
        <w:right w:val="none" w:sz="0" w:space="0" w:color="auto"/>
      </w:divBdr>
    </w:div>
    <w:div w:id="1552617631">
      <w:bodyDiv w:val="1"/>
      <w:marLeft w:val="0"/>
      <w:marRight w:val="0"/>
      <w:marTop w:val="0"/>
      <w:marBottom w:val="0"/>
      <w:divBdr>
        <w:top w:val="none" w:sz="0" w:space="0" w:color="auto"/>
        <w:left w:val="none" w:sz="0" w:space="0" w:color="auto"/>
        <w:bottom w:val="none" w:sz="0" w:space="0" w:color="auto"/>
        <w:right w:val="none" w:sz="0" w:space="0" w:color="auto"/>
      </w:divBdr>
    </w:div>
    <w:div w:id="1676882086">
      <w:bodyDiv w:val="1"/>
      <w:marLeft w:val="0"/>
      <w:marRight w:val="0"/>
      <w:marTop w:val="0"/>
      <w:marBottom w:val="0"/>
      <w:divBdr>
        <w:top w:val="none" w:sz="0" w:space="0" w:color="auto"/>
        <w:left w:val="none" w:sz="0" w:space="0" w:color="auto"/>
        <w:bottom w:val="none" w:sz="0" w:space="0" w:color="auto"/>
        <w:right w:val="none" w:sz="0" w:space="0" w:color="auto"/>
      </w:divBdr>
    </w:div>
    <w:div w:id="214080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7170</Words>
  <Characters>40872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7</cp:revision>
  <cp:lastPrinted>2020-02-07T04:35:00Z</cp:lastPrinted>
  <dcterms:created xsi:type="dcterms:W3CDTF">2020-02-07T03:47:00Z</dcterms:created>
  <dcterms:modified xsi:type="dcterms:W3CDTF">2020-08-18T16:27:00Z</dcterms:modified>
</cp:coreProperties>
</file>